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98A" w:rsidRPr="00F35ED8" w:rsidRDefault="00C8098A" w:rsidP="00F35ED8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450A3F" w:rsidRPr="00450A3F" w:rsidRDefault="00AE2A01" w:rsidP="00AE2A01">
      <w:pPr>
        <w:spacing w:after="0" w:line="240" w:lineRule="auto"/>
        <w:jc w:val="center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ДОРОЖНАЯ КАРТА ПО ДОСТИЖЕНИЮ ПОКАЗАТЕЛЕЙ НАЦИОНАЛЬНОГО ПРОЕКТА «КУЛЬТУРА»</w:t>
      </w:r>
    </w:p>
    <w:p w:rsidR="00D860E1" w:rsidRPr="00132479" w:rsidRDefault="00D860E1" w:rsidP="00132479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A2202E" w:rsidRPr="00C8098A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 w:rsidRPr="00C8098A">
        <w:rPr>
          <w:rFonts w:ascii="Times New Roman" w:hAnsi="Times New Roman"/>
          <w:b/>
          <w:sz w:val="26"/>
          <w:szCs w:val="26"/>
        </w:rPr>
        <w:t>НАПРАВЛЕНИЕ «</w:t>
      </w:r>
      <w:r w:rsidR="00132479">
        <w:rPr>
          <w:rFonts w:ascii="Times New Roman" w:hAnsi="Times New Roman"/>
          <w:b/>
          <w:sz w:val="26"/>
          <w:szCs w:val="26"/>
        </w:rPr>
        <w:t>КУЛЬТУРА</w:t>
      </w:r>
      <w:r w:rsidRPr="00C8098A">
        <w:rPr>
          <w:rFonts w:ascii="Times New Roman" w:hAnsi="Times New Roman"/>
          <w:b/>
          <w:sz w:val="26"/>
          <w:szCs w:val="26"/>
        </w:rPr>
        <w:t>»</w:t>
      </w:r>
    </w:p>
    <w:p w:rsidR="00C334EF" w:rsidRPr="00C8098A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2"/>
        <w:gridCol w:w="1134"/>
        <w:gridCol w:w="3402"/>
        <w:gridCol w:w="1293"/>
        <w:gridCol w:w="1418"/>
        <w:gridCol w:w="3423"/>
        <w:gridCol w:w="1843"/>
        <w:gridCol w:w="2126"/>
      </w:tblGrid>
      <w:tr w:rsidR="00C8098A" w:rsidRPr="00C8098A" w:rsidTr="005205FB">
        <w:trPr>
          <w:trHeight w:val="387"/>
        </w:trPr>
        <w:tc>
          <w:tcPr>
            <w:tcW w:w="15491" w:type="dxa"/>
            <w:gridSpan w:val="8"/>
            <w:shd w:val="clear" w:color="auto" w:fill="auto"/>
          </w:tcPr>
          <w:p w:rsidR="00767533" w:rsidRPr="007876F9" w:rsidRDefault="00767533" w:rsidP="001324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портфеля проектов «</w:t>
            </w:r>
            <w:r w:rsidR="001324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Культура</w:t>
            </w: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Pr="007876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098A" w:rsidRPr="00C8098A" w:rsidTr="00132479">
        <w:trPr>
          <w:trHeight w:val="466"/>
        </w:trPr>
        <w:tc>
          <w:tcPr>
            <w:tcW w:w="15491" w:type="dxa"/>
            <w:gridSpan w:val="8"/>
            <w:shd w:val="clear" w:color="auto" w:fill="auto"/>
          </w:tcPr>
          <w:p w:rsidR="00767533" w:rsidRPr="007876F9" w:rsidRDefault="00531BF5" w:rsidP="001324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проекта «</w:t>
            </w:r>
            <w:r w:rsidR="001324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Творческие люди</w:t>
            </w: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8098A" w:rsidRPr="00C8098A" w:rsidTr="005205FB">
        <w:trPr>
          <w:trHeight w:val="713"/>
        </w:trPr>
        <w:tc>
          <w:tcPr>
            <w:tcW w:w="15491" w:type="dxa"/>
            <w:gridSpan w:val="8"/>
            <w:shd w:val="clear" w:color="auto" w:fill="auto"/>
          </w:tcPr>
          <w:p w:rsidR="00C8098A" w:rsidRPr="004D55B0" w:rsidRDefault="00531BF5" w:rsidP="000C313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Наименование показателя 2.2. «</w:t>
            </w:r>
            <w:r w:rsidR="00132479">
              <w:rPr>
                <w:rFonts w:ascii="Times New Roman" w:hAnsi="Times New Roman"/>
                <w:b/>
                <w:lang w:eastAsia="ru-RU"/>
              </w:rPr>
              <w:t>Количество специалистов, прошедших повышение квалификации на базе Центров непрерывного образования</w:t>
            </w:r>
            <w:r w:rsidRPr="004D55B0">
              <w:rPr>
                <w:rFonts w:ascii="Times New Roman" w:hAnsi="Times New Roman"/>
                <w:b/>
                <w:lang w:eastAsia="ru-RU"/>
              </w:rPr>
              <w:t xml:space="preserve">», </w:t>
            </w:r>
            <w:r w:rsidR="00D860E1">
              <w:rPr>
                <w:rFonts w:ascii="Times New Roman" w:hAnsi="Times New Roman"/>
                <w:b/>
                <w:lang w:eastAsia="ru-RU"/>
              </w:rPr>
              <w:t>(</w:t>
            </w:r>
            <w:r w:rsidR="000C313B">
              <w:rPr>
                <w:rFonts w:ascii="Times New Roman" w:hAnsi="Times New Roman"/>
                <w:b/>
                <w:lang w:eastAsia="ru-RU"/>
              </w:rPr>
              <w:t>человек</w:t>
            </w:r>
            <w:r w:rsidR="00D860E1">
              <w:rPr>
                <w:rFonts w:ascii="Times New Roman" w:hAnsi="Times New Roman"/>
                <w:b/>
                <w:lang w:eastAsia="ru-RU"/>
              </w:rPr>
              <w:t>),</w:t>
            </w:r>
            <w:r w:rsidR="000C313B">
              <w:rPr>
                <w:rFonts w:ascii="Times New Roman" w:hAnsi="Times New Roman"/>
                <w:b/>
                <w:lang w:eastAsia="ru-RU"/>
              </w:rPr>
              <w:t xml:space="preserve"> накопительным итогом,</w:t>
            </w:r>
            <w:r w:rsidR="00D860E1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132479">
              <w:rPr>
                <w:rFonts w:ascii="Times New Roman" w:hAnsi="Times New Roman"/>
                <w:b/>
                <w:lang w:eastAsia="ru-RU"/>
              </w:rPr>
              <w:t xml:space="preserve">базовое значение - </w:t>
            </w:r>
            <w:r w:rsidRPr="004D55B0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</w:tr>
      <w:tr w:rsidR="00C8098A" w:rsidRPr="00C8098A" w:rsidTr="005205FB">
        <w:trPr>
          <w:trHeight w:val="713"/>
        </w:trPr>
        <w:tc>
          <w:tcPr>
            <w:tcW w:w="852" w:type="dxa"/>
            <w:vMerge w:val="restart"/>
            <w:shd w:val="clear" w:color="auto" w:fill="auto"/>
          </w:tcPr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711" w:type="dxa"/>
            <w:gridSpan w:val="2"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342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67533" w:rsidRPr="004D55B0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767533" w:rsidRPr="004D55B0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C8098A" w:rsidRPr="00C8098A" w:rsidTr="005205FB">
        <w:trPr>
          <w:trHeight w:val="713"/>
        </w:trPr>
        <w:tc>
          <w:tcPr>
            <w:tcW w:w="852" w:type="dxa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3" w:type="dxa"/>
            <w:shd w:val="clear" w:color="auto" w:fill="auto"/>
          </w:tcPr>
          <w:p w:rsidR="00767533" w:rsidRPr="004D55B0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418" w:type="dxa"/>
            <w:shd w:val="clear" w:color="auto" w:fill="auto"/>
          </w:tcPr>
          <w:p w:rsidR="00767533" w:rsidRPr="004D55B0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342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34300" w:rsidRPr="00C8098A" w:rsidTr="00BE3AA5">
        <w:trPr>
          <w:trHeight w:val="713"/>
        </w:trPr>
        <w:tc>
          <w:tcPr>
            <w:tcW w:w="852" w:type="dxa"/>
            <w:shd w:val="clear" w:color="auto" w:fill="auto"/>
            <w:vAlign w:val="center"/>
          </w:tcPr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E0315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031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C34300" w:rsidRPr="00CE0315" w:rsidRDefault="00C34300" w:rsidP="002841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E0315">
              <w:rPr>
                <w:rFonts w:ascii="Times New Roman" w:hAnsi="Times New Roman"/>
                <w:lang w:eastAsia="ru-RU"/>
              </w:rPr>
              <w:t>Прохождение специалистами учреждений культуры города Когалыма (</w:t>
            </w:r>
            <w:r w:rsidR="002841A8">
              <w:rPr>
                <w:rFonts w:ascii="Times New Roman" w:hAnsi="Times New Roman"/>
                <w:lang w:eastAsia="ru-RU"/>
              </w:rPr>
              <w:t>МБУ «Музейно-выставочный центр»</w:t>
            </w:r>
            <w:bookmarkStart w:id="0" w:name="_GoBack"/>
            <w:bookmarkEnd w:id="0"/>
            <w:r w:rsidRPr="00CE0315">
              <w:rPr>
                <w:rFonts w:ascii="Times New Roman" w:hAnsi="Times New Roman"/>
                <w:lang w:eastAsia="ru-RU"/>
              </w:rPr>
              <w:t>) повышения квалификации на базе Центров непрерывного образования</w:t>
            </w:r>
          </w:p>
        </w:tc>
        <w:tc>
          <w:tcPr>
            <w:tcW w:w="1293" w:type="dxa"/>
            <w:shd w:val="clear" w:color="auto" w:fill="auto"/>
          </w:tcPr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0315">
              <w:rPr>
                <w:rFonts w:ascii="Times New Roman" w:hAnsi="Times New Roman"/>
                <w:lang w:eastAsia="ru-RU"/>
              </w:rPr>
              <w:t>январь 2019</w:t>
            </w:r>
          </w:p>
        </w:tc>
        <w:tc>
          <w:tcPr>
            <w:tcW w:w="1418" w:type="dxa"/>
            <w:shd w:val="clear" w:color="auto" w:fill="auto"/>
          </w:tcPr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0315">
              <w:rPr>
                <w:rFonts w:ascii="Times New Roman" w:hAnsi="Times New Roman"/>
                <w:lang w:eastAsia="ru-RU"/>
              </w:rPr>
              <w:t>декабрь</w:t>
            </w: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0315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tcBorders>
              <w:bottom w:val="single" w:sz="4" w:space="0" w:color="auto"/>
            </w:tcBorders>
            <w:shd w:val="clear" w:color="auto" w:fill="auto"/>
          </w:tcPr>
          <w:p w:rsidR="00C34300" w:rsidRPr="00CE0315" w:rsidRDefault="00C34300" w:rsidP="00C343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E0315">
              <w:rPr>
                <w:rFonts w:ascii="Times New Roman" w:hAnsi="Times New Roman"/>
                <w:lang w:eastAsia="ru-RU"/>
              </w:rPr>
              <w:t>Ежеквартальный свод по мониторингу национального проекта «Культура» в соответствие с формой Департамента культуры ХМАО-Югры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0315"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C34300" w:rsidRPr="004D55B0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Е.С.Морозова – начальник отдела культуры </w:t>
            </w:r>
            <w:r w:rsidRPr="00052B6B">
              <w:rPr>
                <w:rFonts w:ascii="Times New Roman" w:hAnsi="Times New Roman"/>
                <w:lang w:eastAsia="ru-RU"/>
              </w:rPr>
              <w:t>Управления культуры, спорта и молодежной политики</w:t>
            </w:r>
          </w:p>
        </w:tc>
      </w:tr>
      <w:tr w:rsidR="00AF6DC4" w:rsidRPr="00C8098A" w:rsidTr="00BE3AA5">
        <w:trPr>
          <w:trHeight w:val="713"/>
        </w:trPr>
        <w:tc>
          <w:tcPr>
            <w:tcW w:w="852" w:type="dxa"/>
            <w:shd w:val="clear" w:color="auto" w:fill="auto"/>
            <w:vAlign w:val="center"/>
          </w:tcPr>
          <w:p w:rsidR="00AF6DC4" w:rsidRPr="00D7602D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AF6DC4" w:rsidRPr="00C37600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Default="00C34300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Default="00C34300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75F64" w:rsidRDefault="00D75F6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75F64" w:rsidRDefault="00D75F6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Pr="00C37600" w:rsidRDefault="00143BDF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AF6DC4" w:rsidRDefault="006E322D" w:rsidP="00AF6DC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Прохождение специалистами учреждений культуры города Когалыма</w:t>
            </w:r>
            <w:r w:rsidR="00C6721C">
              <w:rPr>
                <w:rFonts w:ascii="Times New Roman" w:hAnsi="Times New Roman"/>
                <w:lang w:eastAsia="ru-RU"/>
              </w:rPr>
              <w:t xml:space="preserve"> (МАУ «Культурно-досуговый комплекс «АРТ-Праздник», МБУ «Музейно-выставочный центр», МБУ «Централизованная библиотечная система») </w:t>
            </w:r>
            <w:r>
              <w:rPr>
                <w:rFonts w:ascii="Times New Roman" w:hAnsi="Times New Roman"/>
                <w:lang w:eastAsia="ru-RU"/>
              </w:rPr>
              <w:t>повышения квалификации на базе Центров непрерывного образования</w:t>
            </w:r>
          </w:p>
          <w:p w:rsidR="00D75F64" w:rsidRDefault="00D75F64" w:rsidP="00AF6DC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D75F64" w:rsidRPr="00C37600" w:rsidRDefault="00D75F64" w:rsidP="00AF6DC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Pr="00C37600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7600">
              <w:rPr>
                <w:rFonts w:ascii="Times New Roman" w:hAnsi="Times New Roman"/>
                <w:lang w:eastAsia="ru-RU"/>
              </w:rPr>
              <w:t>январь 2020</w:t>
            </w:r>
          </w:p>
        </w:tc>
        <w:tc>
          <w:tcPr>
            <w:tcW w:w="1418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декабрь</w:t>
            </w:r>
          </w:p>
          <w:p w:rsidR="00AF6DC4" w:rsidRPr="00C37600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tcBorders>
              <w:bottom w:val="single" w:sz="4" w:space="0" w:color="auto"/>
            </w:tcBorders>
            <w:shd w:val="clear" w:color="auto" w:fill="auto"/>
          </w:tcPr>
          <w:p w:rsidR="00AF6DC4" w:rsidRPr="00C37600" w:rsidRDefault="00302312" w:rsidP="00AF6DC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Ежеквартальный с</w:t>
            </w:r>
            <w:r w:rsidR="00AF6DC4" w:rsidRPr="00AF6DC4">
              <w:rPr>
                <w:rFonts w:ascii="Times New Roman" w:hAnsi="Times New Roman"/>
                <w:lang w:eastAsia="ru-RU"/>
              </w:rPr>
              <w:t>вод по мон</w:t>
            </w:r>
            <w:r w:rsidR="00622410">
              <w:rPr>
                <w:rFonts w:ascii="Times New Roman" w:hAnsi="Times New Roman"/>
                <w:lang w:eastAsia="ru-RU"/>
              </w:rPr>
              <w:t>иторингу национального проекта «Культура»</w:t>
            </w:r>
            <w:r w:rsidR="00C6721C">
              <w:rPr>
                <w:rFonts w:ascii="Times New Roman" w:hAnsi="Times New Roman"/>
                <w:lang w:eastAsia="ru-RU"/>
              </w:rPr>
              <w:t xml:space="preserve"> в соответствие с формой Департамента культуры ХМАО-Югры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AF6DC4" w:rsidRPr="00C37600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7600">
              <w:rPr>
                <w:rFonts w:ascii="Times New Roman" w:hAnsi="Times New Roman"/>
                <w:lang w:eastAsia="ru-RU"/>
              </w:rPr>
              <w:t>Л.А</w:t>
            </w:r>
            <w:r>
              <w:rPr>
                <w:rFonts w:ascii="Times New Roman" w:hAnsi="Times New Roman"/>
                <w:lang w:eastAsia="ru-RU"/>
              </w:rPr>
              <w:t>.</w:t>
            </w:r>
            <w:r w:rsidRPr="00C37600">
              <w:rPr>
                <w:rFonts w:ascii="Times New Roman" w:hAnsi="Times New Roman"/>
                <w:lang w:eastAsia="ru-RU"/>
              </w:rPr>
              <w:t>Юрьева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AF6DC4" w:rsidRPr="004D55B0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Е.С.Морозова – начальник отдела культуры </w:t>
            </w:r>
            <w:r w:rsidRPr="00052B6B">
              <w:rPr>
                <w:rFonts w:ascii="Times New Roman" w:hAnsi="Times New Roman"/>
                <w:lang w:eastAsia="ru-RU"/>
              </w:rPr>
              <w:t>Управления культуры, спорта и молодежной политики</w:t>
            </w:r>
          </w:p>
        </w:tc>
      </w:tr>
      <w:tr w:rsidR="00622410" w:rsidRPr="00C8098A" w:rsidTr="000405BF">
        <w:trPr>
          <w:trHeight w:val="183"/>
        </w:trPr>
        <w:tc>
          <w:tcPr>
            <w:tcW w:w="852" w:type="dxa"/>
            <w:shd w:val="clear" w:color="auto" w:fill="auto"/>
            <w:vAlign w:val="center"/>
          </w:tcPr>
          <w:p w:rsidR="00C34300" w:rsidRDefault="00C3430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C34300" w:rsidRDefault="00C3430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C34300" w:rsidRDefault="00C3430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C34300" w:rsidRDefault="00C3430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622410" w:rsidRPr="00D7602D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</w:tcPr>
          <w:p w:rsidR="0062241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62241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62241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622410" w:rsidRDefault="00622410" w:rsidP="0062241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622410" w:rsidRPr="00622410" w:rsidRDefault="00143BDF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</w:t>
            </w:r>
          </w:p>
        </w:tc>
        <w:tc>
          <w:tcPr>
            <w:tcW w:w="3402" w:type="dxa"/>
            <w:shd w:val="clear" w:color="auto" w:fill="auto"/>
          </w:tcPr>
          <w:p w:rsidR="00622410" w:rsidRPr="00C37600" w:rsidRDefault="00622410" w:rsidP="0062241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Прохождение специалистами учреждений культуры города Когалыма (МБУ «Музейно-выставочный центр», МБУ «Централизованная библиотечная система») повышения квалификации на базе Центров непрерывного образования</w:t>
            </w:r>
          </w:p>
        </w:tc>
        <w:tc>
          <w:tcPr>
            <w:tcW w:w="1293" w:type="dxa"/>
            <w:shd w:val="clear" w:color="auto" w:fill="auto"/>
          </w:tcPr>
          <w:p w:rsidR="0062241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2241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22410" w:rsidRPr="00C3760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январь 2021</w:t>
            </w:r>
          </w:p>
        </w:tc>
        <w:tc>
          <w:tcPr>
            <w:tcW w:w="1418" w:type="dxa"/>
            <w:shd w:val="clear" w:color="auto" w:fill="auto"/>
          </w:tcPr>
          <w:p w:rsidR="0062241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2241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2241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декабрь</w:t>
            </w:r>
          </w:p>
          <w:p w:rsidR="00622410" w:rsidRPr="00C3760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tcBorders>
              <w:bottom w:val="single" w:sz="4" w:space="0" w:color="auto"/>
            </w:tcBorders>
            <w:shd w:val="clear" w:color="auto" w:fill="auto"/>
          </w:tcPr>
          <w:p w:rsidR="00622410" w:rsidRPr="00C37600" w:rsidRDefault="00622410" w:rsidP="0062241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Ежеквартальный с</w:t>
            </w:r>
            <w:r w:rsidRPr="00AF6DC4">
              <w:rPr>
                <w:rFonts w:ascii="Times New Roman" w:hAnsi="Times New Roman"/>
                <w:lang w:eastAsia="ru-RU"/>
              </w:rPr>
              <w:t>вод по мон</w:t>
            </w:r>
            <w:r>
              <w:rPr>
                <w:rFonts w:ascii="Times New Roman" w:hAnsi="Times New Roman"/>
                <w:lang w:eastAsia="ru-RU"/>
              </w:rPr>
              <w:t>иторингу национального проекта «Культура» в соответствие с формой Департамента культуры ХМАО-Югры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622410" w:rsidRPr="00C3760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7600">
              <w:rPr>
                <w:rFonts w:ascii="Times New Roman" w:hAnsi="Times New Roman"/>
                <w:lang w:eastAsia="ru-RU"/>
              </w:rPr>
              <w:t>Л.А</w:t>
            </w:r>
            <w:r>
              <w:rPr>
                <w:rFonts w:ascii="Times New Roman" w:hAnsi="Times New Roman"/>
                <w:lang w:eastAsia="ru-RU"/>
              </w:rPr>
              <w:t>.</w:t>
            </w:r>
            <w:r w:rsidRPr="00C37600">
              <w:rPr>
                <w:rFonts w:ascii="Times New Roman" w:hAnsi="Times New Roman"/>
                <w:lang w:eastAsia="ru-RU"/>
              </w:rPr>
              <w:t>Юрьева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622410" w:rsidRPr="004D55B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Е.С.Морозова – начальник отдела культуры </w:t>
            </w:r>
            <w:r w:rsidRPr="00052B6B">
              <w:rPr>
                <w:rFonts w:ascii="Times New Roman" w:hAnsi="Times New Roman"/>
                <w:lang w:eastAsia="ru-RU"/>
              </w:rPr>
              <w:t>Управления культуры, спорта и молодежной политики</w:t>
            </w:r>
          </w:p>
        </w:tc>
      </w:tr>
      <w:tr w:rsidR="00931D8C" w:rsidRPr="00C8098A" w:rsidTr="00012442">
        <w:trPr>
          <w:trHeight w:val="389"/>
        </w:trPr>
        <w:tc>
          <w:tcPr>
            <w:tcW w:w="852" w:type="dxa"/>
            <w:shd w:val="clear" w:color="auto" w:fill="auto"/>
            <w:vAlign w:val="center"/>
          </w:tcPr>
          <w:p w:rsidR="00931D8C" w:rsidRPr="00D7602D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</w:tcPr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34300" w:rsidRDefault="00C34300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Pr="00622410" w:rsidRDefault="00143BDF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</w:t>
            </w:r>
          </w:p>
        </w:tc>
        <w:tc>
          <w:tcPr>
            <w:tcW w:w="3402" w:type="dxa"/>
            <w:shd w:val="clear" w:color="auto" w:fill="auto"/>
          </w:tcPr>
          <w:p w:rsidR="00931D8C" w:rsidRPr="00C37600" w:rsidRDefault="00931D8C" w:rsidP="00931D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Прохождение специалистами учреждений культуры города Когалыма (МАУ «Культурно-досуговый комплекс «АРТ-Праздник», МБУ «Музейно-выставочный центр», МБУ «Централизованная библиотечная система») повышения квалификации на базе Центров непрерывного образования</w:t>
            </w:r>
          </w:p>
        </w:tc>
        <w:tc>
          <w:tcPr>
            <w:tcW w:w="1293" w:type="dxa"/>
            <w:shd w:val="clear" w:color="auto" w:fill="auto"/>
          </w:tcPr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Pr="00C37600" w:rsidRDefault="00931D8C" w:rsidP="00F83F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январь 202</w:t>
            </w:r>
            <w:r w:rsidR="00F83F4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декабрь</w:t>
            </w:r>
          </w:p>
          <w:p w:rsidR="00931D8C" w:rsidRPr="00C37600" w:rsidRDefault="00931D8C" w:rsidP="00F83F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</w:t>
            </w:r>
            <w:r w:rsidR="00F83F4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3423" w:type="dxa"/>
            <w:tcBorders>
              <w:bottom w:val="single" w:sz="4" w:space="0" w:color="auto"/>
            </w:tcBorders>
            <w:shd w:val="clear" w:color="auto" w:fill="auto"/>
          </w:tcPr>
          <w:p w:rsidR="00931D8C" w:rsidRPr="00C37600" w:rsidRDefault="00931D8C" w:rsidP="00931D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Ежеквартальный с</w:t>
            </w:r>
            <w:r w:rsidRPr="00AF6DC4">
              <w:rPr>
                <w:rFonts w:ascii="Times New Roman" w:hAnsi="Times New Roman"/>
                <w:lang w:eastAsia="ru-RU"/>
              </w:rPr>
              <w:t>вод по мон</w:t>
            </w:r>
            <w:r>
              <w:rPr>
                <w:rFonts w:ascii="Times New Roman" w:hAnsi="Times New Roman"/>
                <w:lang w:eastAsia="ru-RU"/>
              </w:rPr>
              <w:t>иторингу национального проекта «Культура» в соответствие с формой Департамента культуры ХМАО-Югры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931D8C" w:rsidRPr="00C37600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7600">
              <w:rPr>
                <w:rFonts w:ascii="Times New Roman" w:hAnsi="Times New Roman"/>
                <w:lang w:eastAsia="ru-RU"/>
              </w:rPr>
              <w:t>Л.А</w:t>
            </w:r>
            <w:r>
              <w:rPr>
                <w:rFonts w:ascii="Times New Roman" w:hAnsi="Times New Roman"/>
                <w:lang w:eastAsia="ru-RU"/>
              </w:rPr>
              <w:t>.</w:t>
            </w:r>
            <w:r w:rsidRPr="00C37600">
              <w:rPr>
                <w:rFonts w:ascii="Times New Roman" w:hAnsi="Times New Roman"/>
                <w:lang w:eastAsia="ru-RU"/>
              </w:rPr>
              <w:t>Юрьева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931D8C" w:rsidRPr="004D55B0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Е.С.Морозова – начальник отдела культуры </w:t>
            </w:r>
            <w:r w:rsidRPr="00052B6B">
              <w:rPr>
                <w:rFonts w:ascii="Times New Roman" w:hAnsi="Times New Roman"/>
                <w:lang w:eastAsia="ru-RU"/>
              </w:rPr>
              <w:t>Управления культуры, спорта и молодежной политики</w:t>
            </w:r>
          </w:p>
        </w:tc>
      </w:tr>
      <w:tr w:rsidR="00931D8C" w:rsidRPr="00C8098A" w:rsidTr="00012442">
        <w:trPr>
          <w:trHeight w:val="713"/>
        </w:trPr>
        <w:tc>
          <w:tcPr>
            <w:tcW w:w="852" w:type="dxa"/>
            <w:shd w:val="clear" w:color="auto" w:fill="auto"/>
            <w:vAlign w:val="center"/>
          </w:tcPr>
          <w:p w:rsidR="00931D8C" w:rsidRPr="00D7602D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</w:tcPr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34300" w:rsidRDefault="00C34300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Pr="00622410" w:rsidRDefault="00143BDF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</w:t>
            </w:r>
          </w:p>
        </w:tc>
        <w:tc>
          <w:tcPr>
            <w:tcW w:w="3402" w:type="dxa"/>
            <w:shd w:val="clear" w:color="auto" w:fill="auto"/>
          </w:tcPr>
          <w:p w:rsidR="00931D8C" w:rsidRPr="00C37600" w:rsidRDefault="00931D8C" w:rsidP="00931D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Прохождение специалистами учреждений культуры города Когалыма (МАУ «Культурно-досуговый комплекс «АРТ-Праздник», МБУ «Музейно-выставочный центр», МБУ «Централизованная библиотечная система») повышения квалификации на базе Центров непрерывного образования</w:t>
            </w:r>
          </w:p>
        </w:tc>
        <w:tc>
          <w:tcPr>
            <w:tcW w:w="1293" w:type="dxa"/>
            <w:shd w:val="clear" w:color="auto" w:fill="auto"/>
          </w:tcPr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Pr="00C37600" w:rsidRDefault="00931D8C" w:rsidP="00F83F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январь 202</w:t>
            </w:r>
            <w:r w:rsidR="00F83F47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декабрь</w:t>
            </w:r>
          </w:p>
          <w:p w:rsidR="00931D8C" w:rsidRPr="00C37600" w:rsidRDefault="00931D8C" w:rsidP="00F83F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</w:t>
            </w:r>
            <w:r w:rsidR="00F83F47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3423" w:type="dxa"/>
            <w:tcBorders>
              <w:bottom w:val="single" w:sz="4" w:space="0" w:color="auto"/>
            </w:tcBorders>
            <w:shd w:val="clear" w:color="auto" w:fill="auto"/>
          </w:tcPr>
          <w:p w:rsidR="00931D8C" w:rsidRPr="00C37600" w:rsidRDefault="00931D8C" w:rsidP="00931D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Ежеквартальный с</w:t>
            </w:r>
            <w:r w:rsidRPr="00AF6DC4">
              <w:rPr>
                <w:rFonts w:ascii="Times New Roman" w:hAnsi="Times New Roman"/>
                <w:lang w:eastAsia="ru-RU"/>
              </w:rPr>
              <w:t>вод по мон</w:t>
            </w:r>
            <w:r>
              <w:rPr>
                <w:rFonts w:ascii="Times New Roman" w:hAnsi="Times New Roman"/>
                <w:lang w:eastAsia="ru-RU"/>
              </w:rPr>
              <w:t>иторингу национального проекта «Культура» в соответствие с формой Департамента культуры ХМАО-Югры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931D8C" w:rsidRPr="00C37600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7600">
              <w:rPr>
                <w:rFonts w:ascii="Times New Roman" w:hAnsi="Times New Roman"/>
                <w:lang w:eastAsia="ru-RU"/>
              </w:rPr>
              <w:t>Л.А</w:t>
            </w:r>
            <w:r>
              <w:rPr>
                <w:rFonts w:ascii="Times New Roman" w:hAnsi="Times New Roman"/>
                <w:lang w:eastAsia="ru-RU"/>
              </w:rPr>
              <w:t>.</w:t>
            </w:r>
            <w:r w:rsidRPr="00C37600">
              <w:rPr>
                <w:rFonts w:ascii="Times New Roman" w:hAnsi="Times New Roman"/>
                <w:lang w:eastAsia="ru-RU"/>
              </w:rPr>
              <w:t>Юрьева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931D8C" w:rsidRPr="004D55B0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Е.С.Морозова – начальник отдела культуры </w:t>
            </w:r>
            <w:r w:rsidRPr="00052B6B">
              <w:rPr>
                <w:rFonts w:ascii="Times New Roman" w:hAnsi="Times New Roman"/>
                <w:lang w:eastAsia="ru-RU"/>
              </w:rPr>
              <w:t>Управления культуры, спорта и молодежной политики</w:t>
            </w:r>
          </w:p>
        </w:tc>
      </w:tr>
      <w:tr w:rsidR="00931D8C" w:rsidRPr="00C8098A" w:rsidTr="00012442">
        <w:trPr>
          <w:trHeight w:val="421"/>
        </w:trPr>
        <w:tc>
          <w:tcPr>
            <w:tcW w:w="852" w:type="dxa"/>
            <w:shd w:val="clear" w:color="auto" w:fill="auto"/>
            <w:vAlign w:val="center"/>
          </w:tcPr>
          <w:p w:rsidR="00931D8C" w:rsidRPr="00D7602D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34300" w:rsidRDefault="00C34300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Pr="00622410" w:rsidRDefault="00143BDF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44</w:t>
            </w:r>
          </w:p>
        </w:tc>
        <w:tc>
          <w:tcPr>
            <w:tcW w:w="3402" w:type="dxa"/>
            <w:shd w:val="clear" w:color="auto" w:fill="auto"/>
          </w:tcPr>
          <w:p w:rsidR="00931D8C" w:rsidRPr="00C37600" w:rsidRDefault="00931D8C" w:rsidP="00931D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Прохождение специалистами учреждений культуры города Когалыма (МАУ «Культурно-досуговый комплекс «АРТ-Праздник», МБУ «Музейно-выставочный центр», МБУ «Централизованная библиотечная система») повышения квалификации на базе Центров непрерывного </w:t>
            </w:r>
            <w:r>
              <w:rPr>
                <w:rFonts w:ascii="Times New Roman" w:hAnsi="Times New Roman"/>
                <w:lang w:eastAsia="ru-RU"/>
              </w:rPr>
              <w:lastRenderedPageBreak/>
              <w:t>образования</w:t>
            </w:r>
          </w:p>
        </w:tc>
        <w:tc>
          <w:tcPr>
            <w:tcW w:w="1293" w:type="dxa"/>
            <w:shd w:val="clear" w:color="auto" w:fill="auto"/>
          </w:tcPr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Pr="00C37600" w:rsidRDefault="00931D8C" w:rsidP="00F83F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январь 202</w:t>
            </w:r>
            <w:r w:rsidR="00F83F47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декабрь</w:t>
            </w:r>
          </w:p>
          <w:p w:rsidR="00931D8C" w:rsidRPr="00C37600" w:rsidRDefault="00931D8C" w:rsidP="00F83F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</w:t>
            </w:r>
            <w:r w:rsidR="00F83F47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3423" w:type="dxa"/>
            <w:tcBorders>
              <w:bottom w:val="single" w:sz="4" w:space="0" w:color="auto"/>
            </w:tcBorders>
            <w:shd w:val="clear" w:color="auto" w:fill="auto"/>
          </w:tcPr>
          <w:p w:rsidR="00931D8C" w:rsidRPr="00C37600" w:rsidRDefault="00931D8C" w:rsidP="00931D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Ежеквартальный с</w:t>
            </w:r>
            <w:r w:rsidRPr="00AF6DC4">
              <w:rPr>
                <w:rFonts w:ascii="Times New Roman" w:hAnsi="Times New Roman"/>
                <w:lang w:eastAsia="ru-RU"/>
              </w:rPr>
              <w:t>вод по мон</w:t>
            </w:r>
            <w:r>
              <w:rPr>
                <w:rFonts w:ascii="Times New Roman" w:hAnsi="Times New Roman"/>
                <w:lang w:eastAsia="ru-RU"/>
              </w:rPr>
              <w:t>иторингу национального проекта «Культура» в соответствие с формой Департамента культуры ХМАО-Югры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931D8C" w:rsidRPr="00C37600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7600">
              <w:rPr>
                <w:rFonts w:ascii="Times New Roman" w:hAnsi="Times New Roman"/>
                <w:lang w:eastAsia="ru-RU"/>
              </w:rPr>
              <w:t>Л.А</w:t>
            </w:r>
            <w:r>
              <w:rPr>
                <w:rFonts w:ascii="Times New Roman" w:hAnsi="Times New Roman"/>
                <w:lang w:eastAsia="ru-RU"/>
              </w:rPr>
              <w:t>.</w:t>
            </w:r>
            <w:r w:rsidRPr="00C37600">
              <w:rPr>
                <w:rFonts w:ascii="Times New Roman" w:hAnsi="Times New Roman"/>
                <w:lang w:eastAsia="ru-RU"/>
              </w:rPr>
              <w:t>Юрьева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931D8C" w:rsidRPr="004D55B0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Е.С.Морозова – начальник отдела культуры </w:t>
            </w:r>
            <w:r w:rsidRPr="00052B6B">
              <w:rPr>
                <w:rFonts w:ascii="Times New Roman" w:hAnsi="Times New Roman"/>
                <w:lang w:eastAsia="ru-RU"/>
              </w:rPr>
              <w:t>Управления культуры, спорта и молодежной политики</w:t>
            </w:r>
          </w:p>
        </w:tc>
      </w:tr>
    </w:tbl>
    <w:p w:rsidR="00AA7EAC" w:rsidRPr="00C8098A" w:rsidRDefault="00AA7EAC" w:rsidP="003024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AA7EAC" w:rsidRPr="00C8098A" w:rsidSect="00F35ED8">
      <w:pgSz w:w="16838" w:h="11906" w:orient="landscape"/>
      <w:pgMar w:top="426" w:right="1134" w:bottom="851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AAF" w:rsidRDefault="001F3AAF" w:rsidP="001E2A32">
      <w:pPr>
        <w:spacing w:after="0" w:line="240" w:lineRule="auto"/>
      </w:pPr>
      <w:r>
        <w:separator/>
      </w:r>
    </w:p>
  </w:endnote>
  <w:endnote w:type="continuationSeparator" w:id="0">
    <w:p w:rsidR="001F3AAF" w:rsidRDefault="001F3AAF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AAF" w:rsidRDefault="001F3AAF" w:rsidP="001E2A32">
      <w:pPr>
        <w:spacing w:after="0" w:line="240" w:lineRule="auto"/>
      </w:pPr>
      <w:r>
        <w:separator/>
      </w:r>
    </w:p>
  </w:footnote>
  <w:footnote w:type="continuationSeparator" w:id="0">
    <w:p w:rsidR="001F3AAF" w:rsidRDefault="001F3AAF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81E42"/>
    <w:multiLevelType w:val="hybridMultilevel"/>
    <w:tmpl w:val="86DAB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45777B"/>
    <w:multiLevelType w:val="hybridMultilevel"/>
    <w:tmpl w:val="2458CDEC"/>
    <w:lvl w:ilvl="0" w:tplc="A342896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6236"/>
    <w:rsid w:val="000170BE"/>
    <w:rsid w:val="00024A37"/>
    <w:rsid w:val="00024A3D"/>
    <w:rsid w:val="0002527B"/>
    <w:rsid w:val="00025647"/>
    <w:rsid w:val="00027907"/>
    <w:rsid w:val="00032E79"/>
    <w:rsid w:val="00032F34"/>
    <w:rsid w:val="0003585D"/>
    <w:rsid w:val="00036846"/>
    <w:rsid w:val="00037946"/>
    <w:rsid w:val="00037D6F"/>
    <w:rsid w:val="000405EE"/>
    <w:rsid w:val="000417E7"/>
    <w:rsid w:val="00041A2A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B6B"/>
    <w:rsid w:val="00052DAD"/>
    <w:rsid w:val="00054749"/>
    <w:rsid w:val="00054ED4"/>
    <w:rsid w:val="000572F2"/>
    <w:rsid w:val="00057734"/>
    <w:rsid w:val="00060460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591"/>
    <w:rsid w:val="00076EE1"/>
    <w:rsid w:val="0008451C"/>
    <w:rsid w:val="000859E0"/>
    <w:rsid w:val="000945CF"/>
    <w:rsid w:val="00094634"/>
    <w:rsid w:val="0009704A"/>
    <w:rsid w:val="000A0FD6"/>
    <w:rsid w:val="000A1307"/>
    <w:rsid w:val="000A13E7"/>
    <w:rsid w:val="000A5380"/>
    <w:rsid w:val="000B2BCF"/>
    <w:rsid w:val="000B7199"/>
    <w:rsid w:val="000C18BD"/>
    <w:rsid w:val="000C313B"/>
    <w:rsid w:val="000C3C6A"/>
    <w:rsid w:val="000C5FF9"/>
    <w:rsid w:val="000C6932"/>
    <w:rsid w:val="000C722A"/>
    <w:rsid w:val="000D2604"/>
    <w:rsid w:val="000D38A5"/>
    <w:rsid w:val="000D700D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325B"/>
    <w:rsid w:val="001067CB"/>
    <w:rsid w:val="00106BB9"/>
    <w:rsid w:val="001179D8"/>
    <w:rsid w:val="0012122F"/>
    <w:rsid w:val="00121CDC"/>
    <w:rsid w:val="00122987"/>
    <w:rsid w:val="00123923"/>
    <w:rsid w:val="00123E08"/>
    <w:rsid w:val="001257AC"/>
    <w:rsid w:val="00127AEC"/>
    <w:rsid w:val="001300EB"/>
    <w:rsid w:val="00132479"/>
    <w:rsid w:val="00132B0A"/>
    <w:rsid w:val="001415F7"/>
    <w:rsid w:val="00141A5E"/>
    <w:rsid w:val="00143BDF"/>
    <w:rsid w:val="0014760C"/>
    <w:rsid w:val="00147BA5"/>
    <w:rsid w:val="00150D9B"/>
    <w:rsid w:val="001523B3"/>
    <w:rsid w:val="00152F33"/>
    <w:rsid w:val="00153EB9"/>
    <w:rsid w:val="001558CC"/>
    <w:rsid w:val="00155BD8"/>
    <w:rsid w:val="00161FDB"/>
    <w:rsid w:val="00163884"/>
    <w:rsid w:val="0016575F"/>
    <w:rsid w:val="00171797"/>
    <w:rsid w:val="00171A4F"/>
    <w:rsid w:val="00172F51"/>
    <w:rsid w:val="00177E8C"/>
    <w:rsid w:val="0018043E"/>
    <w:rsid w:val="001805B8"/>
    <w:rsid w:val="0018159B"/>
    <w:rsid w:val="00182AC9"/>
    <w:rsid w:val="001905F1"/>
    <w:rsid w:val="0019380A"/>
    <w:rsid w:val="00193918"/>
    <w:rsid w:val="00193986"/>
    <w:rsid w:val="001A0ECA"/>
    <w:rsid w:val="001A0F1C"/>
    <w:rsid w:val="001A130D"/>
    <w:rsid w:val="001A1876"/>
    <w:rsid w:val="001A6566"/>
    <w:rsid w:val="001A6D70"/>
    <w:rsid w:val="001A70DD"/>
    <w:rsid w:val="001B198A"/>
    <w:rsid w:val="001B1F0A"/>
    <w:rsid w:val="001B2D7A"/>
    <w:rsid w:val="001B3197"/>
    <w:rsid w:val="001B329B"/>
    <w:rsid w:val="001B3F84"/>
    <w:rsid w:val="001B5B36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5B9A"/>
    <w:rsid w:val="001D6A1B"/>
    <w:rsid w:val="001D7139"/>
    <w:rsid w:val="001D749A"/>
    <w:rsid w:val="001E075C"/>
    <w:rsid w:val="001E0EE1"/>
    <w:rsid w:val="001E0FDB"/>
    <w:rsid w:val="001E1E39"/>
    <w:rsid w:val="001E2A32"/>
    <w:rsid w:val="001E4AE9"/>
    <w:rsid w:val="001E4DED"/>
    <w:rsid w:val="001F23A0"/>
    <w:rsid w:val="001F2727"/>
    <w:rsid w:val="001F2850"/>
    <w:rsid w:val="001F2FC8"/>
    <w:rsid w:val="001F31DA"/>
    <w:rsid w:val="001F3AAF"/>
    <w:rsid w:val="001F4703"/>
    <w:rsid w:val="001F4827"/>
    <w:rsid w:val="001F4AEF"/>
    <w:rsid w:val="001F5641"/>
    <w:rsid w:val="001F619B"/>
    <w:rsid w:val="00200128"/>
    <w:rsid w:val="002027B8"/>
    <w:rsid w:val="002038EF"/>
    <w:rsid w:val="0020489C"/>
    <w:rsid w:val="00204943"/>
    <w:rsid w:val="002065F2"/>
    <w:rsid w:val="00211791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CAC"/>
    <w:rsid w:val="00237EE8"/>
    <w:rsid w:val="002460AF"/>
    <w:rsid w:val="00247FBB"/>
    <w:rsid w:val="002542B0"/>
    <w:rsid w:val="002544AD"/>
    <w:rsid w:val="0025489E"/>
    <w:rsid w:val="0025527B"/>
    <w:rsid w:val="002560C2"/>
    <w:rsid w:val="00256980"/>
    <w:rsid w:val="00256D39"/>
    <w:rsid w:val="00260C57"/>
    <w:rsid w:val="00260E08"/>
    <w:rsid w:val="00263863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C70"/>
    <w:rsid w:val="002836F5"/>
    <w:rsid w:val="002841A8"/>
    <w:rsid w:val="00284D0E"/>
    <w:rsid w:val="00286987"/>
    <w:rsid w:val="0028765B"/>
    <w:rsid w:val="00292C24"/>
    <w:rsid w:val="002950C2"/>
    <w:rsid w:val="00297569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4596"/>
    <w:rsid w:val="002B55B7"/>
    <w:rsid w:val="002B5D75"/>
    <w:rsid w:val="002B620C"/>
    <w:rsid w:val="002B6BE2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4D19"/>
    <w:rsid w:val="002E529D"/>
    <w:rsid w:val="002E6938"/>
    <w:rsid w:val="002E7A8C"/>
    <w:rsid w:val="002F4FAC"/>
    <w:rsid w:val="002F7AB7"/>
    <w:rsid w:val="00300A2C"/>
    <w:rsid w:val="00301227"/>
    <w:rsid w:val="00301ABC"/>
    <w:rsid w:val="00302312"/>
    <w:rsid w:val="00302436"/>
    <w:rsid w:val="0030423C"/>
    <w:rsid w:val="003047A4"/>
    <w:rsid w:val="003052E9"/>
    <w:rsid w:val="00305995"/>
    <w:rsid w:val="00311065"/>
    <w:rsid w:val="00312546"/>
    <w:rsid w:val="00314823"/>
    <w:rsid w:val="00321072"/>
    <w:rsid w:val="003220B8"/>
    <w:rsid w:val="00322B99"/>
    <w:rsid w:val="00323491"/>
    <w:rsid w:val="0032377E"/>
    <w:rsid w:val="0033476E"/>
    <w:rsid w:val="00337107"/>
    <w:rsid w:val="00337ED7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2530"/>
    <w:rsid w:val="00373588"/>
    <w:rsid w:val="00373A88"/>
    <w:rsid w:val="00374B8F"/>
    <w:rsid w:val="003750D1"/>
    <w:rsid w:val="0038075D"/>
    <w:rsid w:val="00381E3F"/>
    <w:rsid w:val="00383103"/>
    <w:rsid w:val="00384F05"/>
    <w:rsid w:val="00387B27"/>
    <w:rsid w:val="00390F1E"/>
    <w:rsid w:val="00391E2D"/>
    <w:rsid w:val="00391F5F"/>
    <w:rsid w:val="00392772"/>
    <w:rsid w:val="003939A3"/>
    <w:rsid w:val="003942CE"/>
    <w:rsid w:val="00395DA6"/>
    <w:rsid w:val="003972B9"/>
    <w:rsid w:val="003A14A4"/>
    <w:rsid w:val="003A44FA"/>
    <w:rsid w:val="003A4D31"/>
    <w:rsid w:val="003A683C"/>
    <w:rsid w:val="003A68E3"/>
    <w:rsid w:val="003A731A"/>
    <w:rsid w:val="003B307A"/>
    <w:rsid w:val="003B5F4A"/>
    <w:rsid w:val="003B7540"/>
    <w:rsid w:val="003B759F"/>
    <w:rsid w:val="003B7948"/>
    <w:rsid w:val="003B7BEC"/>
    <w:rsid w:val="003C13DC"/>
    <w:rsid w:val="003C17C7"/>
    <w:rsid w:val="003C20DB"/>
    <w:rsid w:val="003C3379"/>
    <w:rsid w:val="003C36B2"/>
    <w:rsid w:val="003C5401"/>
    <w:rsid w:val="003C631A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6B1A"/>
    <w:rsid w:val="0040142A"/>
    <w:rsid w:val="004019F0"/>
    <w:rsid w:val="004031D0"/>
    <w:rsid w:val="00404F26"/>
    <w:rsid w:val="0041123D"/>
    <w:rsid w:val="004127A3"/>
    <w:rsid w:val="00413CD2"/>
    <w:rsid w:val="004157F5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0A3F"/>
    <w:rsid w:val="0045178E"/>
    <w:rsid w:val="004525EA"/>
    <w:rsid w:val="00453751"/>
    <w:rsid w:val="00453D8A"/>
    <w:rsid w:val="00453DE8"/>
    <w:rsid w:val="00454B8C"/>
    <w:rsid w:val="00455879"/>
    <w:rsid w:val="00456B2F"/>
    <w:rsid w:val="00457268"/>
    <w:rsid w:val="00457580"/>
    <w:rsid w:val="00461B24"/>
    <w:rsid w:val="004647FA"/>
    <w:rsid w:val="0046487A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2252"/>
    <w:rsid w:val="00483597"/>
    <w:rsid w:val="004855C5"/>
    <w:rsid w:val="00486711"/>
    <w:rsid w:val="00491152"/>
    <w:rsid w:val="0049412B"/>
    <w:rsid w:val="00494978"/>
    <w:rsid w:val="0049545A"/>
    <w:rsid w:val="004954A3"/>
    <w:rsid w:val="004A1B6B"/>
    <w:rsid w:val="004A37EF"/>
    <w:rsid w:val="004A3CA7"/>
    <w:rsid w:val="004A5B20"/>
    <w:rsid w:val="004A6757"/>
    <w:rsid w:val="004B1F5B"/>
    <w:rsid w:val="004B442B"/>
    <w:rsid w:val="004B576A"/>
    <w:rsid w:val="004B6780"/>
    <w:rsid w:val="004B7DBD"/>
    <w:rsid w:val="004C004C"/>
    <w:rsid w:val="004C0D04"/>
    <w:rsid w:val="004C2A48"/>
    <w:rsid w:val="004C2B34"/>
    <w:rsid w:val="004C2C75"/>
    <w:rsid w:val="004C3381"/>
    <w:rsid w:val="004C353E"/>
    <w:rsid w:val="004C3BDC"/>
    <w:rsid w:val="004C4B8C"/>
    <w:rsid w:val="004C5C9C"/>
    <w:rsid w:val="004C635D"/>
    <w:rsid w:val="004C7D5B"/>
    <w:rsid w:val="004D239D"/>
    <w:rsid w:val="004D2B0C"/>
    <w:rsid w:val="004D3936"/>
    <w:rsid w:val="004D52C6"/>
    <w:rsid w:val="004D552D"/>
    <w:rsid w:val="004D55B0"/>
    <w:rsid w:val="004D647A"/>
    <w:rsid w:val="004E1A77"/>
    <w:rsid w:val="004E3317"/>
    <w:rsid w:val="004E64AD"/>
    <w:rsid w:val="004F1F3D"/>
    <w:rsid w:val="004F22FB"/>
    <w:rsid w:val="004F5CEA"/>
    <w:rsid w:val="004F7455"/>
    <w:rsid w:val="004F7E38"/>
    <w:rsid w:val="00501638"/>
    <w:rsid w:val="00504124"/>
    <w:rsid w:val="00506C0F"/>
    <w:rsid w:val="00510460"/>
    <w:rsid w:val="00511F61"/>
    <w:rsid w:val="005156C2"/>
    <w:rsid w:val="005205FB"/>
    <w:rsid w:val="00520E92"/>
    <w:rsid w:val="00526D82"/>
    <w:rsid w:val="00526DE3"/>
    <w:rsid w:val="0053020F"/>
    <w:rsid w:val="005308C7"/>
    <w:rsid w:val="00530D18"/>
    <w:rsid w:val="00531BF5"/>
    <w:rsid w:val="0053391E"/>
    <w:rsid w:val="00533EA5"/>
    <w:rsid w:val="00534032"/>
    <w:rsid w:val="005340E3"/>
    <w:rsid w:val="00536759"/>
    <w:rsid w:val="00541311"/>
    <w:rsid w:val="00542209"/>
    <w:rsid w:val="0054259F"/>
    <w:rsid w:val="0054692F"/>
    <w:rsid w:val="0054778E"/>
    <w:rsid w:val="00550CAA"/>
    <w:rsid w:val="00556C3A"/>
    <w:rsid w:val="005613BA"/>
    <w:rsid w:val="00561985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878CD"/>
    <w:rsid w:val="00587BFD"/>
    <w:rsid w:val="005975AF"/>
    <w:rsid w:val="005A02C9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10E0"/>
    <w:rsid w:val="005E33B8"/>
    <w:rsid w:val="005E4F21"/>
    <w:rsid w:val="005E5B39"/>
    <w:rsid w:val="005E6A47"/>
    <w:rsid w:val="005E6FCC"/>
    <w:rsid w:val="005E75CF"/>
    <w:rsid w:val="005F05F7"/>
    <w:rsid w:val="005F0673"/>
    <w:rsid w:val="005F07AE"/>
    <w:rsid w:val="005F1F64"/>
    <w:rsid w:val="005F4E8D"/>
    <w:rsid w:val="005F6FB3"/>
    <w:rsid w:val="00601A0B"/>
    <w:rsid w:val="0060335E"/>
    <w:rsid w:val="00604665"/>
    <w:rsid w:val="00604688"/>
    <w:rsid w:val="00611E86"/>
    <w:rsid w:val="0062190A"/>
    <w:rsid w:val="00622410"/>
    <w:rsid w:val="00622E2A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0E68"/>
    <w:rsid w:val="006418DE"/>
    <w:rsid w:val="00641B74"/>
    <w:rsid w:val="0064399B"/>
    <w:rsid w:val="00655DD1"/>
    <w:rsid w:val="00660163"/>
    <w:rsid w:val="00663B1D"/>
    <w:rsid w:val="00663E36"/>
    <w:rsid w:val="00663F28"/>
    <w:rsid w:val="00664E73"/>
    <w:rsid w:val="00671C19"/>
    <w:rsid w:val="00672CFB"/>
    <w:rsid w:val="006744AE"/>
    <w:rsid w:val="006777AC"/>
    <w:rsid w:val="00677C54"/>
    <w:rsid w:val="00677DAE"/>
    <w:rsid w:val="006807D3"/>
    <w:rsid w:val="006818CE"/>
    <w:rsid w:val="006855C8"/>
    <w:rsid w:val="006857FA"/>
    <w:rsid w:val="006858A8"/>
    <w:rsid w:val="00685F60"/>
    <w:rsid w:val="00691CC0"/>
    <w:rsid w:val="00694148"/>
    <w:rsid w:val="00695BC8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D13E3"/>
    <w:rsid w:val="006D1740"/>
    <w:rsid w:val="006D58FC"/>
    <w:rsid w:val="006D5ABD"/>
    <w:rsid w:val="006D5DA6"/>
    <w:rsid w:val="006D604D"/>
    <w:rsid w:val="006D7AE9"/>
    <w:rsid w:val="006E322D"/>
    <w:rsid w:val="006E3FB8"/>
    <w:rsid w:val="006F0841"/>
    <w:rsid w:val="006F2BE4"/>
    <w:rsid w:val="006F3A98"/>
    <w:rsid w:val="006F40DA"/>
    <w:rsid w:val="006F41E2"/>
    <w:rsid w:val="006F5118"/>
    <w:rsid w:val="006F5DF3"/>
    <w:rsid w:val="006F7AAE"/>
    <w:rsid w:val="00700633"/>
    <w:rsid w:val="0070149F"/>
    <w:rsid w:val="00701A73"/>
    <w:rsid w:val="007023A0"/>
    <w:rsid w:val="00702F72"/>
    <w:rsid w:val="00703024"/>
    <w:rsid w:val="00703641"/>
    <w:rsid w:val="007071F5"/>
    <w:rsid w:val="0070741E"/>
    <w:rsid w:val="0071200E"/>
    <w:rsid w:val="00712559"/>
    <w:rsid w:val="00712A67"/>
    <w:rsid w:val="00722472"/>
    <w:rsid w:val="00724AAE"/>
    <w:rsid w:val="00724DFE"/>
    <w:rsid w:val="007264FC"/>
    <w:rsid w:val="00727954"/>
    <w:rsid w:val="00727D6E"/>
    <w:rsid w:val="00732EAE"/>
    <w:rsid w:val="00733102"/>
    <w:rsid w:val="00734CCD"/>
    <w:rsid w:val="00740FF8"/>
    <w:rsid w:val="00741030"/>
    <w:rsid w:val="00741428"/>
    <w:rsid w:val="00741C0E"/>
    <w:rsid w:val="007423BB"/>
    <w:rsid w:val="007534D9"/>
    <w:rsid w:val="0075491B"/>
    <w:rsid w:val="0076201A"/>
    <w:rsid w:val="00762AE1"/>
    <w:rsid w:val="0076426B"/>
    <w:rsid w:val="00764325"/>
    <w:rsid w:val="0076530E"/>
    <w:rsid w:val="0076712D"/>
    <w:rsid w:val="00767533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876F9"/>
    <w:rsid w:val="007901FC"/>
    <w:rsid w:val="0079225A"/>
    <w:rsid w:val="0079257A"/>
    <w:rsid w:val="007934F3"/>
    <w:rsid w:val="0079389E"/>
    <w:rsid w:val="00797583"/>
    <w:rsid w:val="00797DD5"/>
    <w:rsid w:val="007A03D3"/>
    <w:rsid w:val="007A054B"/>
    <w:rsid w:val="007A23C1"/>
    <w:rsid w:val="007B0AFA"/>
    <w:rsid w:val="007B3AAA"/>
    <w:rsid w:val="007B6017"/>
    <w:rsid w:val="007B6699"/>
    <w:rsid w:val="007B7788"/>
    <w:rsid w:val="007B7EF5"/>
    <w:rsid w:val="007C0CEA"/>
    <w:rsid w:val="007C192B"/>
    <w:rsid w:val="007C2BCE"/>
    <w:rsid w:val="007C30D4"/>
    <w:rsid w:val="007C51E9"/>
    <w:rsid w:val="007C5390"/>
    <w:rsid w:val="007D02A3"/>
    <w:rsid w:val="007D0346"/>
    <w:rsid w:val="007D25C7"/>
    <w:rsid w:val="007D302F"/>
    <w:rsid w:val="007D35AC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18E7"/>
    <w:rsid w:val="00802146"/>
    <w:rsid w:val="0080260F"/>
    <w:rsid w:val="008044EA"/>
    <w:rsid w:val="008050FA"/>
    <w:rsid w:val="008063EF"/>
    <w:rsid w:val="0080663A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A10"/>
    <w:rsid w:val="00831C03"/>
    <w:rsid w:val="00833E4E"/>
    <w:rsid w:val="008344C3"/>
    <w:rsid w:val="0083492B"/>
    <w:rsid w:val="00842BB4"/>
    <w:rsid w:val="00844A42"/>
    <w:rsid w:val="008459A0"/>
    <w:rsid w:val="00845E94"/>
    <w:rsid w:val="00846741"/>
    <w:rsid w:val="008531A1"/>
    <w:rsid w:val="00857AD1"/>
    <w:rsid w:val="00857DB3"/>
    <w:rsid w:val="00861831"/>
    <w:rsid w:val="00862EBD"/>
    <w:rsid w:val="00862FD4"/>
    <w:rsid w:val="00873E3F"/>
    <w:rsid w:val="0087453E"/>
    <w:rsid w:val="0087455B"/>
    <w:rsid w:val="0087684B"/>
    <w:rsid w:val="00877893"/>
    <w:rsid w:val="00883110"/>
    <w:rsid w:val="008836CD"/>
    <w:rsid w:val="00883FEC"/>
    <w:rsid w:val="008864F7"/>
    <w:rsid w:val="00890DB7"/>
    <w:rsid w:val="00893E1A"/>
    <w:rsid w:val="008952D8"/>
    <w:rsid w:val="008964E9"/>
    <w:rsid w:val="008A0CE6"/>
    <w:rsid w:val="008A23EF"/>
    <w:rsid w:val="008A5042"/>
    <w:rsid w:val="008B040A"/>
    <w:rsid w:val="008B0ED9"/>
    <w:rsid w:val="008B5F2D"/>
    <w:rsid w:val="008B6C1A"/>
    <w:rsid w:val="008B7171"/>
    <w:rsid w:val="008C1CB9"/>
    <w:rsid w:val="008C2F2D"/>
    <w:rsid w:val="008C4398"/>
    <w:rsid w:val="008C6047"/>
    <w:rsid w:val="008C70D2"/>
    <w:rsid w:val="008D1C82"/>
    <w:rsid w:val="008D33DB"/>
    <w:rsid w:val="008D3C56"/>
    <w:rsid w:val="008D4267"/>
    <w:rsid w:val="008D594D"/>
    <w:rsid w:val="008D5C90"/>
    <w:rsid w:val="008D6151"/>
    <w:rsid w:val="008D666F"/>
    <w:rsid w:val="008E2317"/>
    <w:rsid w:val="008E4274"/>
    <w:rsid w:val="008E4D34"/>
    <w:rsid w:val="008E5CF8"/>
    <w:rsid w:val="008E6CF8"/>
    <w:rsid w:val="008F3210"/>
    <w:rsid w:val="008F37B6"/>
    <w:rsid w:val="008F439B"/>
    <w:rsid w:val="008F572B"/>
    <w:rsid w:val="008F6C15"/>
    <w:rsid w:val="008F6C71"/>
    <w:rsid w:val="008F77DC"/>
    <w:rsid w:val="0090171D"/>
    <w:rsid w:val="009038FD"/>
    <w:rsid w:val="00903B86"/>
    <w:rsid w:val="0090415B"/>
    <w:rsid w:val="009042C7"/>
    <w:rsid w:val="0090455C"/>
    <w:rsid w:val="00905C80"/>
    <w:rsid w:val="00905DF8"/>
    <w:rsid w:val="00910EE9"/>
    <w:rsid w:val="00914B54"/>
    <w:rsid w:val="00915356"/>
    <w:rsid w:val="009155DE"/>
    <w:rsid w:val="009168C5"/>
    <w:rsid w:val="00917443"/>
    <w:rsid w:val="0092115E"/>
    <w:rsid w:val="00924B25"/>
    <w:rsid w:val="00925C95"/>
    <w:rsid w:val="00927227"/>
    <w:rsid w:val="00931D8C"/>
    <w:rsid w:val="00932086"/>
    <w:rsid w:val="00932AB0"/>
    <w:rsid w:val="00933644"/>
    <w:rsid w:val="00933B57"/>
    <w:rsid w:val="00934291"/>
    <w:rsid w:val="0093506A"/>
    <w:rsid w:val="00936BEF"/>
    <w:rsid w:val="00936D3F"/>
    <w:rsid w:val="00936ED2"/>
    <w:rsid w:val="009370D6"/>
    <w:rsid w:val="0094006B"/>
    <w:rsid w:val="00940AF6"/>
    <w:rsid w:val="00942502"/>
    <w:rsid w:val="00942AEA"/>
    <w:rsid w:val="00943AA4"/>
    <w:rsid w:val="00943CF1"/>
    <w:rsid w:val="00944A11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2007"/>
    <w:rsid w:val="00973D59"/>
    <w:rsid w:val="00974266"/>
    <w:rsid w:val="00975B3F"/>
    <w:rsid w:val="00976F12"/>
    <w:rsid w:val="00981546"/>
    <w:rsid w:val="0098271E"/>
    <w:rsid w:val="00983310"/>
    <w:rsid w:val="00983A98"/>
    <w:rsid w:val="00984781"/>
    <w:rsid w:val="00985340"/>
    <w:rsid w:val="00985924"/>
    <w:rsid w:val="0098701A"/>
    <w:rsid w:val="009917F9"/>
    <w:rsid w:val="00991921"/>
    <w:rsid w:val="00994533"/>
    <w:rsid w:val="00996621"/>
    <w:rsid w:val="009A0FE6"/>
    <w:rsid w:val="009A168B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2769"/>
    <w:rsid w:val="009C38E2"/>
    <w:rsid w:val="009C71F4"/>
    <w:rsid w:val="009C7E4E"/>
    <w:rsid w:val="009D0937"/>
    <w:rsid w:val="009D3144"/>
    <w:rsid w:val="009D4521"/>
    <w:rsid w:val="009D5CF0"/>
    <w:rsid w:val="009D608A"/>
    <w:rsid w:val="009E0C49"/>
    <w:rsid w:val="009E3D9E"/>
    <w:rsid w:val="009E5417"/>
    <w:rsid w:val="009E6124"/>
    <w:rsid w:val="009E658F"/>
    <w:rsid w:val="009E77D2"/>
    <w:rsid w:val="009E7D04"/>
    <w:rsid w:val="009F09A9"/>
    <w:rsid w:val="009F2021"/>
    <w:rsid w:val="009F40EC"/>
    <w:rsid w:val="009F44C5"/>
    <w:rsid w:val="009F5432"/>
    <w:rsid w:val="009F58FB"/>
    <w:rsid w:val="009F6A1B"/>
    <w:rsid w:val="009F79E0"/>
    <w:rsid w:val="00A02E1A"/>
    <w:rsid w:val="00A079A6"/>
    <w:rsid w:val="00A10229"/>
    <w:rsid w:val="00A10C4D"/>
    <w:rsid w:val="00A11453"/>
    <w:rsid w:val="00A12608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5302"/>
    <w:rsid w:val="00A35F86"/>
    <w:rsid w:val="00A366E4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7EAC"/>
    <w:rsid w:val="00AB4930"/>
    <w:rsid w:val="00AB55C4"/>
    <w:rsid w:val="00AC0A1E"/>
    <w:rsid w:val="00AC1BAB"/>
    <w:rsid w:val="00AC25EB"/>
    <w:rsid w:val="00AC4EE6"/>
    <w:rsid w:val="00AC5E97"/>
    <w:rsid w:val="00AD0E71"/>
    <w:rsid w:val="00AD46A5"/>
    <w:rsid w:val="00AD5BB2"/>
    <w:rsid w:val="00AD6729"/>
    <w:rsid w:val="00AD7014"/>
    <w:rsid w:val="00AE043A"/>
    <w:rsid w:val="00AE214B"/>
    <w:rsid w:val="00AE2A01"/>
    <w:rsid w:val="00AE6360"/>
    <w:rsid w:val="00AE6DA1"/>
    <w:rsid w:val="00AF24B8"/>
    <w:rsid w:val="00AF3EC7"/>
    <w:rsid w:val="00AF40EB"/>
    <w:rsid w:val="00AF4B57"/>
    <w:rsid w:val="00AF63DB"/>
    <w:rsid w:val="00AF6DC4"/>
    <w:rsid w:val="00AF7801"/>
    <w:rsid w:val="00B03C77"/>
    <w:rsid w:val="00B03DB4"/>
    <w:rsid w:val="00B0648B"/>
    <w:rsid w:val="00B071C4"/>
    <w:rsid w:val="00B14D37"/>
    <w:rsid w:val="00B16227"/>
    <w:rsid w:val="00B1683E"/>
    <w:rsid w:val="00B16F87"/>
    <w:rsid w:val="00B17367"/>
    <w:rsid w:val="00B201E4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6E5"/>
    <w:rsid w:val="00B43B94"/>
    <w:rsid w:val="00B4487D"/>
    <w:rsid w:val="00B46526"/>
    <w:rsid w:val="00B46BF3"/>
    <w:rsid w:val="00B52B89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67EF0"/>
    <w:rsid w:val="00B700D5"/>
    <w:rsid w:val="00B724BF"/>
    <w:rsid w:val="00B742D0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74B9"/>
    <w:rsid w:val="00BB0864"/>
    <w:rsid w:val="00BB19D7"/>
    <w:rsid w:val="00BB2518"/>
    <w:rsid w:val="00BB386D"/>
    <w:rsid w:val="00BB3F13"/>
    <w:rsid w:val="00BB4215"/>
    <w:rsid w:val="00BB50C1"/>
    <w:rsid w:val="00BB5902"/>
    <w:rsid w:val="00BB66EB"/>
    <w:rsid w:val="00BB6E34"/>
    <w:rsid w:val="00BC39FD"/>
    <w:rsid w:val="00BC5D18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701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D8A"/>
    <w:rsid w:val="00C277DE"/>
    <w:rsid w:val="00C27D9D"/>
    <w:rsid w:val="00C309D0"/>
    <w:rsid w:val="00C32668"/>
    <w:rsid w:val="00C327C7"/>
    <w:rsid w:val="00C334EF"/>
    <w:rsid w:val="00C342F5"/>
    <w:rsid w:val="00C34300"/>
    <w:rsid w:val="00C37600"/>
    <w:rsid w:val="00C37DBF"/>
    <w:rsid w:val="00C37E2B"/>
    <w:rsid w:val="00C41666"/>
    <w:rsid w:val="00C47749"/>
    <w:rsid w:val="00C54AA9"/>
    <w:rsid w:val="00C55AA8"/>
    <w:rsid w:val="00C64D7A"/>
    <w:rsid w:val="00C6721C"/>
    <w:rsid w:val="00C677C5"/>
    <w:rsid w:val="00C72147"/>
    <w:rsid w:val="00C72536"/>
    <w:rsid w:val="00C73943"/>
    <w:rsid w:val="00C73FB1"/>
    <w:rsid w:val="00C75F41"/>
    <w:rsid w:val="00C807BC"/>
    <w:rsid w:val="00C8098A"/>
    <w:rsid w:val="00C81A1D"/>
    <w:rsid w:val="00C81E31"/>
    <w:rsid w:val="00C82470"/>
    <w:rsid w:val="00C82C16"/>
    <w:rsid w:val="00C82FDF"/>
    <w:rsid w:val="00C837D6"/>
    <w:rsid w:val="00C906E9"/>
    <w:rsid w:val="00C91C45"/>
    <w:rsid w:val="00C91E41"/>
    <w:rsid w:val="00C93443"/>
    <w:rsid w:val="00C936A1"/>
    <w:rsid w:val="00C97A69"/>
    <w:rsid w:val="00CA03E7"/>
    <w:rsid w:val="00CA0ED4"/>
    <w:rsid w:val="00CA161E"/>
    <w:rsid w:val="00CA188C"/>
    <w:rsid w:val="00CA21AD"/>
    <w:rsid w:val="00CA386A"/>
    <w:rsid w:val="00CA688B"/>
    <w:rsid w:val="00CA6B45"/>
    <w:rsid w:val="00CB03B1"/>
    <w:rsid w:val="00CB07EF"/>
    <w:rsid w:val="00CB5A79"/>
    <w:rsid w:val="00CB5FE7"/>
    <w:rsid w:val="00CB78D9"/>
    <w:rsid w:val="00CC0744"/>
    <w:rsid w:val="00CC58B7"/>
    <w:rsid w:val="00CC5996"/>
    <w:rsid w:val="00CC6E35"/>
    <w:rsid w:val="00CD20B1"/>
    <w:rsid w:val="00CD3816"/>
    <w:rsid w:val="00CD4490"/>
    <w:rsid w:val="00CD6D1E"/>
    <w:rsid w:val="00CE027C"/>
    <w:rsid w:val="00CE0315"/>
    <w:rsid w:val="00CE040D"/>
    <w:rsid w:val="00CE61AA"/>
    <w:rsid w:val="00CF072F"/>
    <w:rsid w:val="00CF151D"/>
    <w:rsid w:val="00CF2F2C"/>
    <w:rsid w:val="00CF4598"/>
    <w:rsid w:val="00D009D0"/>
    <w:rsid w:val="00D00A22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4027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507E9"/>
    <w:rsid w:val="00D52A80"/>
    <w:rsid w:val="00D60F71"/>
    <w:rsid w:val="00D632CE"/>
    <w:rsid w:val="00D63B64"/>
    <w:rsid w:val="00D6659E"/>
    <w:rsid w:val="00D67A09"/>
    <w:rsid w:val="00D713B9"/>
    <w:rsid w:val="00D71DDB"/>
    <w:rsid w:val="00D72357"/>
    <w:rsid w:val="00D75C11"/>
    <w:rsid w:val="00D75F64"/>
    <w:rsid w:val="00D7602D"/>
    <w:rsid w:val="00D80284"/>
    <w:rsid w:val="00D81AB3"/>
    <w:rsid w:val="00D82317"/>
    <w:rsid w:val="00D83B97"/>
    <w:rsid w:val="00D860E1"/>
    <w:rsid w:val="00D86821"/>
    <w:rsid w:val="00D87D1A"/>
    <w:rsid w:val="00D91653"/>
    <w:rsid w:val="00D93AFF"/>
    <w:rsid w:val="00D965EC"/>
    <w:rsid w:val="00DA3D8F"/>
    <w:rsid w:val="00DA479A"/>
    <w:rsid w:val="00DA517A"/>
    <w:rsid w:val="00DA5B44"/>
    <w:rsid w:val="00DA7B3F"/>
    <w:rsid w:val="00DB23C2"/>
    <w:rsid w:val="00DB262B"/>
    <w:rsid w:val="00DB2A01"/>
    <w:rsid w:val="00DB2CDF"/>
    <w:rsid w:val="00DB3BCB"/>
    <w:rsid w:val="00DB411E"/>
    <w:rsid w:val="00DC0AC8"/>
    <w:rsid w:val="00DC46F7"/>
    <w:rsid w:val="00DD41A2"/>
    <w:rsid w:val="00DD4B13"/>
    <w:rsid w:val="00DE0C0C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312"/>
    <w:rsid w:val="00E04A1D"/>
    <w:rsid w:val="00E06A31"/>
    <w:rsid w:val="00E07D90"/>
    <w:rsid w:val="00E16159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4AE4"/>
    <w:rsid w:val="00E50576"/>
    <w:rsid w:val="00E578D1"/>
    <w:rsid w:val="00E57982"/>
    <w:rsid w:val="00E608D5"/>
    <w:rsid w:val="00E61594"/>
    <w:rsid w:val="00E61672"/>
    <w:rsid w:val="00E634B3"/>
    <w:rsid w:val="00E63546"/>
    <w:rsid w:val="00E63562"/>
    <w:rsid w:val="00E644C8"/>
    <w:rsid w:val="00E66DEE"/>
    <w:rsid w:val="00E7260E"/>
    <w:rsid w:val="00E72974"/>
    <w:rsid w:val="00E729CC"/>
    <w:rsid w:val="00E72D0D"/>
    <w:rsid w:val="00E736ED"/>
    <w:rsid w:val="00E7390D"/>
    <w:rsid w:val="00E745A1"/>
    <w:rsid w:val="00E813A1"/>
    <w:rsid w:val="00E82A56"/>
    <w:rsid w:val="00E834DB"/>
    <w:rsid w:val="00E83665"/>
    <w:rsid w:val="00E8633B"/>
    <w:rsid w:val="00E86C8E"/>
    <w:rsid w:val="00E94465"/>
    <w:rsid w:val="00EA0389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858"/>
    <w:rsid w:val="00ED63AB"/>
    <w:rsid w:val="00ED73DF"/>
    <w:rsid w:val="00ED77DF"/>
    <w:rsid w:val="00EE14A8"/>
    <w:rsid w:val="00EE2CC6"/>
    <w:rsid w:val="00EE3756"/>
    <w:rsid w:val="00EE3B28"/>
    <w:rsid w:val="00EE4806"/>
    <w:rsid w:val="00EE632C"/>
    <w:rsid w:val="00EE69BB"/>
    <w:rsid w:val="00EE7E7E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8D8"/>
    <w:rsid w:val="00F13945"/>
    <w:rsid w:val="00F1412F"/>
    <w:rsid w:val="00F2002D"/>
    <w:rsid w:val="00F2147D"/>
    <w:rsid w:val="00F2181F"/>
    <w:rsid w:val="00F24B97"/>
    <w:rsid w:val="00F26999"/>
    <w:rsid w:val="00F27D1B"/>
    <w:rsid w:val="00F30A1E"/>
    <w:rsid w:val="00F30D79"/>
    <w:rsid w:val="00F317A6"/>
    <w:rsid w:val="00F327C0"/>
    <w:rsid w:val="00F35ED8"/>
    <w:rsid w:val="00F457B3"/>
    <w:rsid w:val="00F51A90"/>
    <w:rsid w:val="00F52163"/>
    <w:rsid w:val="00F530E2"/>
    <w:rsid w:val="00F53229"/>
    <w:rsid w:val="00F54E54"/>
    <w:rsid w:val="00F56BFE"/>
    <w:rsid w:val="00F611A6"/>
    <w:rsid w:val="00F6143A"/>
    <w:rsid w:val="00F63916"/>
    <w:rsid w:val="00F64697"/>
    <w:rsid w:val="00F65BC6"/>
    <w:rsid w:val="00F66546"/>
    <w:rsid w:val="00F71A09"/>
    <w:rsid w:val="00F72DBC"/>
    <w:rsid w:val="00F80BE8"/>
    <w:rsid w:val="00F83F47"/>
    <w:rsid w:val="00F8748F"/>
    <w:rsid w:val="00F9146C"/>
    <w:rsid w:val="00F91846"/>
    <w:rsid w:val="00F91F28"/>
    <w:rsid w:val="00F928D9"/>
    <w:rsid w:val="00F93323"/>
    <w:rsid w:val="00F93B48"/>
    <w:rsid w:val="00F961D1"/>
    <w:rsid w:val="00F96CA1"/>
    <w:rsid w:val="00F975D1"/>
    <w:rsid w:val="00FA02A8"/>
    <w:rsid w:val="00FA0B49"/>
    <w:rsid w:val="00FA10A7"/>
    <w:rsid w:val="00FA1970"/>
    <w:rsid w:val="00FA42F1"/>
    <w:rsid w:val="00FA5013"/>
    <w:rsid w:val="00FA76B6"/>
    <w:rsid w:val="00FB14B8"/>
    <w:rsid w:val="00FB26B6"/>
    <w:rsid w:val="00FB3AE2"/>
    <w:rsid w:val="00FB578E"/>
    <w:rsid w:val="00FB6449"/>
    <w:rsid w:val="00FB7891"/>
    <w:rsid w:val="00FB78EC"/>
    <w:rsid w:val="00FC3E68"/>
    <w:rsid w:val="00FC44E9"/>
    <w:rsid w:val="00FC5019"/>
    <w:rsid w:val="00FC535E"/>
    <w:rsid w:val="00FC6C6F"/>
    <w:rsid w:val="00FC6F4C"/>
    <w:rsid w:val="00FD1C5B"/>
    <w:rsid w:val="00FD3E29"/>
    <w:rsid w:val="00FD52DF"/>
    <w:rsid w:val="00FE127C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6FA4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494A5-1E20-4A5D-B2A4-10448812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2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8FAD6-95A3-4F0D-A87C-7C97CBE79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2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3711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Владимирова Лариса Владимировна</dc:creator>
  <cp:lastModifiedBy>Джошкунер Екатерина Александровна</cp:lastModifiedBy>
  <cp:revision>90</cp:revision>
  <cp:lastPrinted>2018-12-21T08:00:00Z</cp:lastPrinted>
  <dcterms:created xsi:type="dcterms:W3CDTF">2017-05-01T06:19:00Z</dcterms:created>
  <dcterms:modified xsi:type="dcterms:W3CDTF">2021-02-20T07:21:00Z</dcterms:modified>
</cp:coreProperties>
</file>