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1E" w:rsidRPr="0017391E" w:rsidRDefault="0017391E" w:rsidP="00FC27F3">
      <w:pPr>
        <w:tabs>
          <w:tab w:val="left" w:pos="0"/>
        </w:tabs>
        <w:jc w:val="center"/>
        <w:rPr>
          <w:b/>
          <w:sz w:val="26"/>
          <w:szCs w:val="26"/>
        </w:rPr>
      </w:pPr>
      <w:r w:rsidRPr="0017391E">
        <w:rPr>
          <w:b/>
          <w:sz w:val="26"/>
          <w:szCs w:val="26"/>
        </w:rPr>
        <w:t>Заключение</w:t>
      </w:r>
    </w:p>
    <w:p w:rsidR="00FC27F3" w:rsidRDefault="0017391E" w:rsidP="00FC27F3">
      <w:pPr>
        <w:tabs>
          <w:tab w:val="left" w:pos="0"/>
        </w:tabs>
        <w:jc w:val="center"/>
        <w:rPr>
          <w:b/>
          <w:sz w:val="26"/>
          <w:szCs w:val="26"/>
        </w:rPr>
      </w:pPr>
      <w:r w:rsidRPr="0017391E">
        <w:rPr>
          <w:b/>
          <w:sz w:val="26"/>
          <w:szCs w:val="26"/>
        </w:rPr>
        <w:t>Контрольно-счетной палаты города Когалыма</w:t>
      </w:r>
    </w:p>
    <w:p w:rsidR="00FC27F3" w:rsidRDefault="0017391E" w:rsidP="00FC27F3">
      <w:pPr>
        <w:tabs>
          <w:tab w:val="left" w:pos="0"/>
        </w:tabs>
        <w:jc w:val="center"/>
        <w:rPr>
          <w:b/>
          <w:sz w:val="26"/>
          <w:szCs w:val="26"/>
        </w:rPr>
      </w:pPr>
      <w:r w:rsidRPr="0017391E">
        <w:rPr>
          <w:b/>
          <w:sz w:val="26"/>
          <w:szCs w:val="26"/>
        </w:rPr>
        <w:t xml:space="preserve">на проект </w:t>
      </w:r>
      <w:r w:rsidR="00CD62C5">
        <w:rPr>
          <w:b/>
          <w:sz w:val="26"/>
          <w:szCs w:val="26"/>
        </w:rPr>
        <w:t>постановления Администрации</w:t>
      </w:r>
      <w:r>
        <w:rPr>
          <w:b/>
          <w:sz w:val="26"/>
          <w:szCs w:val="26"/>
        </w:rPr>
        <w:t xml:space="preserve"> города Когалыма</w:t>
      </w:r>
    </w:p>
    <w:p w:rsidR="00377686" w:rsidRDefault="0017391E" w:rsidP="00FC27F3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AE1B0F">
        <w:rPr>
          <w:b/>
          <w:sz w:val="26"/>
          <w:szCs w:val="26"/>
        </w:rPr>
        <w:t xml:space="preserve">О внесении </w:t>
      </w:r>
      <w:r w:rsidR="00CD62C5">
        <w:rPr>
          <w:b/>
          <w:sz w:val="26"/>
          <w:szCs w:val="26"/>
        </w:rPr>
        <w:t>изменений в постановление Администрации</w:t>
      </w:r>
      <w:r w:rsidR="00AE1B0F">
        <w:rPr>
          <w:b/>
          <w:sz w:val="26"/>
          <w:szCs w:val="26"/>
        </w:rPr>
        <w:t xml:space="preserve"> города Когалыма </w:t>
      </w:r>
    </w:p>
    <w:p w:rsidR="0017391E" w:rsidRPr="0017391E" w:rsidRDefault="00AE1B0F" w:rsidP="00FC27F3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3206C0">
        <w:rPr>
          <w:b/>
          <w:sz w:val="26"/>
          <w:szCs w:val="26"/>
        </w:rPr>
        <w:t>11</w:t>
      </w:r>
      <w:r w:rsidR="00CC6866">
        <w:rPr>
          <w:b/>
          <w:sz w:val="26"/>
          <w:szCs w:val="26"/>
        </w:rPr>
        <w:t>.10.2013</w:t>
      </w:r>
      <w:r>
        <w:rPr>
          <w:b/>
          <w:sz w:val="26"/>
          <w:szCs w:val="26"/>
        </w:rPr>
        <w:t xml:space="preserve"> №</w:t>
      </w:r>
      <w:r w:rsidR="00CD62C5">
        <w:rPr>
          <w:b/>
          <w:sz w:val="26"/>
          <w:szCs w:val="26"/>
        </w:rPr>
        <w:t xml:space="preserve"> </w:t>
      </w:r>
      <w:r w:rsidR="00CC6866">
        <w:rPr>
          <w:b/>
          <w:sz w:val="26"/>
          <w:szCs w:val="26"/>
        </w:rPr>
        <w:t>2</w:t>
      </w:r>
      <w:r w:rsidR="003206C0">
        <w:rPr>
          <w:b/>
          <w:sz w:val="26"/>
          <w:szCs w:val="26"/>
        </w:rPr>
        <w:t>908</w:t>
      </w:r>
      <w:r w:rsidR="0017391E">
        <w:rPr>
          <w:b/>
          <w:sz w:val="26"/>
          <w:szCs w:val="26"/>
        </w:rPr>
        <w:t>»</w:t>
      </w:r>
    </w:p>
    <w:p w:rsidR="0017391E" w:rsidRDefault="0017391E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17391E" w:rsidRDefault="0017391E" w:rsidP="0017391E">
      <w:pPr>
        <w:tabs>
          <w:tab w:val="left" w:pos="0"/>
        </w:tabs>
        <w:jc w:val="both"/>
        <w:rPr>
          <w:sz w:val="26"/>
          <w:szCs w:val="26"/>
        </w:rPr>
      </w:pPr>
    </w:p>
    <w:p w:rsidR="00F67785" w:rsidRDefault="004526FE" w:rsidP="0017391E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="006058BD">
        <w:rPr>
          <w:sz w:val="26"/>
          <w:szCs w:val="26"/>
        </w:rPr>
        <w:t xml:space="preserve"> </w:t>
      </w:r>
      <w:r w:rsidR="00377686">
        <w:rPr>
          <w:sz w:val="26"/>
          <w:szCs w:val="26"/>
        </w:rPr>
        <w:t>декабря</w:t>
      </w:r>
      <w:r w:rsidR="00F67785">
        <w:rPr>
          <w:sz w:val="26"/>
          <w:szCs w:val="26"/>
        </w:rPr>
        <w:t xml:space="preserve"> 201</w:t>
      </w:r>
      <w:r w:rsidR="00377686">
        <w:rPr>
          <w:sz w:val="26"/>
          <w:szCs w:val="26"/>
        </w:rPr>
        <w:t>6</w:t>
      </w:r>
      <w:r w:rsidR="00F67785">
        <w:rPr>
          <w:sz w:val="26"/>
          <w:szCs w:val="26"/>
        </w:rPr>
        <w:t xml:space="preserve"> года</w:t>
      </w:r>
    </w:p>
    <w:p w:rsidR="0017391E" w:rsidRDefault="0017391E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296F79" w:rsidRDefault="0017391E" w:rsidP="00D97079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Контрольно-счетная палата города Когалыма (далее – КСП), рассмотрев </w:t>
      </w:r>
      <w:r w:rsidR="00CD62C5" w:rsidRPr="00CD62C5">
        <w:rPr>
          <w:sz w:val="26"/>
          <w:szCs w:val="26"/>
        </w:rPr>
        <w:t>проект постановления Администрации города Когалыма «О внесении изменени</w:t>
      </w:r>
      <w:r w:rsidR="003C09D6">
        <w:rPr>
          <w:sz w:val="26"/>
          <w:szCs w:val="26"/>
        </w:rPr>
        <w:t xml:space="preserve">й </w:t>
      </w:r>
      <w:r w:rsidR="00CD62C5" w:rsidRPr="00CD62C5">
        <w:rPr>
          <w:sz w:val="26"/>
          <w:szCs w:val="26"/>
        </w:rPr>
        <w:t xml:space="preserve">в постановление Администрации города Когалыма от </w:t>
      </w:r>
      <w:r w:rsidR="003206C0">
        <w:rPr>
          <w:sz w:val="26"/>
          <w:szCs w:val="26"/>
        </w:rPr>
        <w:t>11</w:t>
      </w:r>
      <w:r w:rsidR="002C6BC0">
        <w:rPr>
          <w:sz w:val="26"/>
          <w:szCs w:val="26"/>
        </w:rPr>
        <w:t>.</w:t>
      </w:r>
      <w:r w:rsidR="00344884">
        <w:rPr>
          <w:sz w:val="26"/>
          <w:szCs w:val="26"/>
        </w:rPr>
        <w:t>10</w:t>
      </w:r>
      <w:r w:rsidR="00CD62C5" w:rsidRPr="00CD62C5">
        <w:rPr>
          <w:sz w:val="26"/>
          <w:szCs w:val="26"/>
        </w:rPr>
        <w:t>.201</w:t>
      </w:r>
      <w:r w:rsidR="00344884">
        <w:rPr>
          <w:sz w:val="26"/>
          <w:szCs w:val="26"/>
        </w:rPr>
        <w:t>3</w:t>
      </w:r>
      <w:r w:rsidR="002C6BC0">
        <w:rPr>
          <w:sz w:val="26"/>
          <w:szCs w:val="26"/>
        </w:rPr>
        <w:t xml:space="preserve"> №</w:t>
      </w:r>
      <w:r w:rsidR="00C50399">
        <w:rPr>
          <w:sz w:val="26"/>
          <w:szCs w:val="26"/>
        </w:rPr>
        <w:t xml:space="preserve"> </w:t>
      </w:r>
      <w:r w:rsidR="00344884">
        <w:rPr>
          <w:sz w:val="26"/>
          <w:szCs w:val="26"/>
        </w:rPr>
        <w:t>2</w:t>
      </w:r>
      <w:r w:rsidR="003206C0">
        <w:rPr>
          <w:sz w:val="26"/>
          <w:szCs w:val="26"/>
        </w:rPr>
        <w:t>908</w:t>
      </w:r>
      <w:r w:rsidR="00CD62C5" w:rsidRPr="00CD62C5">
        <w:rPr>
          <w:sz w:val="26"/>
          <w:szCs w:val="26"/>
        </w:rPr>
        <w:t>»</w:t>
      </w:r>
      <w:r w:rsidR="00EC645A">
        <w:rPr>
          <w:sz w:val="26"/>
          <w:szCs w:val="26"/>
        </w:rPr>
        <w:t xml:space="preserve"> (далее - Проект постановления)</w:t>
      </w:r>
      <w:r w:rsidR="005C7357">
        <w:rPr>
          <w:sz w:val="26"/>
          <w:szCs w:val="26"/>
        </w:rPr>
        <w:t>, отмечает следующее</w:t>
      </w:r>
      <w:r w:rsidR="00344884">
        <w:rPr>
          <w:sz w:val="26"/>
          <w:szCs w:val="26"/>
        </w:rPr>
        <w:t>.</w:t>
      </w:r>
      <w:r w:rsidR="00CD62C5">
        <w:rPr>
          <w:sz w:val="26"/>
          <w:szCs w:val="26"/>
        </w:rPr>
        <w:t xml:space="preserve"> </w:t>
      </w:r>
    </w:p>
    <w:p w:rsidR="00D97079" w:rsidRDefault="00C53AFE" w:rsidP="00D97079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постановления предусматривает внесение в </w:t>
      </w:r>
      <w:r w:rsidR="00344884">
        <w:rPr>
          <w:sz w:val="26"/>
          <w:szCs w:val="26"/>
        </w:rPr>
        <w:t>муниципальную</w:t>
      </w:r>
      <w:r>
        <w:rPr>
          <w:sz w:val="26"/>
          <w:szCs w:val="26"/>
        </w:rPr>
        <w:t xml:space="preserve"> программу «</w:t>
      </w:r>
      <w:r w:rsidR="003206C0">
        <w:rPr>
          <w:sz w:val="26"/>
          <w:szCs w:val="26"/>
        </w:rPr>
        <w:t xml:space="preserve">Развитие жилищно-коммунального комплекса и повышение энергетической эффективности </w:t>
      </w:r>
      <w:r w:rsidR="00543946">
        <w:rPr>
          <w:sz w:val="26"/>
          <w:szCs w:val="26"/>
        </w:rPr>
        <w:t xml:space="preserve">в </w:t>
      </w:r>
      <w:r w:rsidR="00A12107">
        <w:rPr>
          <w:sz w:val="26"/>
          <w:szCs w:val="26"/>
        </w:rPr>
        <w:t>городе Когалыме</w:t>
      </w:r>
      <w:r>
        <w:rPr>
          <w:sz w:val="26"/>
          <w:szCs w:val="26"/>
        </w:rPr>
        <w:t>»</w:t>
      </w:r>
      <w:r w:rsidR="00F86FA9">
        <w:rPr>
          <w:sz w:val="26"/>
          <w:szCs w:val="26"/>
        </w:rPr>
        <w:t xml:space="preserve"> (далее - Программа)</w:t>
      </w:r>
      <w:r>
        <w:rPr>
          <w:sz w:val="26"/>
          <w:szCs w:val="26"/>
        </w:rPr>
        <w:t xml:space="preserve"> следующих изменений:</w:t>
      </w:r>
    </w:p>
    <w:p w:rsidR="00467BAC" w:rsidRDefault="00467BAC" w:rsidP="00D97079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67BAC">
        <w:rPr>
          <w:sz w:val="26"/>
          <w:szCs w:val="26"/>
        </w:rPr>
        <w:t>у</w:t>
      </w:r>
      <w:r>
        <w:rPr>
          <w:sz w:val="26"/>
          <w:szCs w:val="26"/>
        </w:rPr>
        <w:t>меньше</w:t>
      </w:r>
      <w:r w:rsidR="00DA52FD">
        <w:rPr>
          <w:sz w:val="26"/>
          <w:szCs w:val="26"/>
        </w:rPr>
        <w:t>ние бюджетных ассигнований</w:t>
      </w:r>
      <w:r w:rsidRPr="00467BAC">
        <w:rPr>
          <w:sz w:val="26"/>
          <w:szCs w:val="26"/>
        </w:rPr>
        <w:t xml:space="preserve"> по мероприятию «</w:t>
      </w:r>
      <w:r w:rsidR="00DA52FD">
        <w:rPr>
          <w:sz w:val="26"/>
          <w:szCs w:val="26"/>
        </w:rPr>
        <w:t>Предоставление субсидии на реконструкцию, расширение, модернизацию, строительство и капитальный ремонт объектов коммунального комплекса</w:t>
      </w:r>
      <w:r w:rsidRPr="00467BAC">
        <w:rPr>
          <w:sz w:val="26"/>
          <w:szCs w:val="26"/>
        </w:rPr>
        <w:t xml:space="preserve">» на </w:t>
      </w:r>
      <w:r w:rsidR="00DA52FD">
        <w:rPr>
          <w:sz w:val="26"/>
          <w:szCs w:val="26"/>
        </w:rPr>
        <w:t>753,87</w:t>
      </w:r>
      <w:r w:rsidRPr="00467BAC">
        <w:rPr>
          <w:sz w:val="26"/>
          <w:szCs w:val="26"/>
        </w:rPr>
        <w:t xml:space="preserve"> тыс. рублей </w:t>
      </w:r>
      <w:r w:rsidR="00DA52FD">
        <w:rPr>
          <w:sz w:val="26"/>
          <w:szCs w:val="26"/>
        </w:rPr>
        <w:t>(</w:t>
      </w:r>
      <w:r w:rsidRPr="00467BAC">
        <w:rPr>
          <w:sz w:val="26"/>
          <w:szCs w:val="26"/>
        </w:rPr>
        <w:t xml:space="preserve">средства </w:t>
      </w:r>
      <w:r w:rsidR="004526FE">
        <w:rPr>
          <w:sz w:val="26"/>
          <w:szCs w:val="26"/>
        </w:rPr>
        <w:t>бюджета ХМАО – Югры</w:t>
      </w:r>
      <w:r w:rsidRPr="00467BAC">
        <w:rPr>
          <w:sz w:val="26"/>
          <w:szCs w:val="26"/>
        </w:rPr>
        <w:t>);</w:t>
      </w:r>
    </w:p>
    <w:p w:rsidR="004526FE" w:rsidRDefault="004526FE" w:rsidP="00D97079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4526FE">
        <w:rPr>
          <w:sz w:val="26"/>
          <w:szCs w:val="26"/>
        </w:rPr>
        <w:t xml:space="preserve">- </w:t>
      </w:r>
      <w:r w:rsidR="00BC6841" w:rsidRPr="00BC6841">
        <w:rPr>
          <w:sz w:val="26"/>
          <w:szCs w:val="26"/>
        </w:rPr>
        <w:t xml:space="preserve">уменьшение бюджетных ассигнований по мероприятию </w:t>
      </w:r>
      <w:r w:rsidRPr="004526FE">
        <w:rPr>
          <w:sz w:val="26"/>
          <w:szCs w:val="26"/>
        </w:rPr>
        <w:t>«</w:t>
      </w:r>
      <w:r w:rsidR="00BC6841">
        <w:rPr>
          <w:sz w:val="26"/>
          <w:szCs w:val="26"/>
        </w:rPr>
        <w:t>Реконструкция, расширение, модернизация, строительство и капитальный ремонт объектов коммунального комплекса (1,2,5,6,8)</w:t>
      </w:r>
      <w:r w:rsidRPr="004526FE">
        <w:rPr>
          <w:sz w:val="26"/>
          <w:szCs w:val="26"/>
        </w:rPr>
        <w:t xml:space="preserve">» на </w:t>
      </w:r>
      <w:r w:rsidR="00BC6841">
        <w:rPr>
          <w:sz w:val="26"/>
          <w:szCs w:val="26"/>
        </w:rPr>
        <w:t>417,60</w:t>
      </w:r>
      <w:r w:rsidRPr="004526FE">
        <w:rPr>
          <w:sz w:val="26"/>
          <w:szCs w:val="26"/>
        </w:rPr>
        <w:t xml:space="preserve"> тыс. рублей (средства бюджета города Когалыма);</w:t>
      </w:r>
    </w:p>
    <w:p w:rsidR="00DC18E1" w:rsidRDefault="002778CE" w:rsidP="00D97079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C18E1" w:rsidRPr="00DC18E1">
        <w:rPr>
          <w:sz w:val="26"/>
          <w:szCs w:val="26"/>
        </w:rPr>
        <w:t>уменьшение бюджетных ассигнований по мероприятию «</w:t>
      </w:r>
      <w:r w:rsidR="00DC18E1">
        <w:rPr>
          <w:sz w:val="26"/>
          <w:szCs w:val="26"/>
        </w:rPr>
        <w:t>Предоставление субсидии на строительство автоматизированной водогрейной котельной установленной тепловой мощностью 72МВт (7)</w:t>
      </w:r>
      <w:r w:rsidR="00DC18E1" w:rsidRPr="00DC18E1">
        <w:rPr>
          <w:sz w:val="26"/>
          <w:szCs w:val="26"/>
        </w:rPr>
        <w:t xml:space="preserve">» на </w:t>
      </w:r>
      <w:r w:rsidR="00DC18E1">
        <w:rPr>
          <w:sz w:val="26"/>
          <w:szCs w:val="26"/>
        </w:rPr>
        <w:t>43 483,60</w:t>
      </w:r>
      <w:r w:rsidR="00DC18E1" w:rsidRPr="00DC18E1">
        <w:rPr>
          <w:sz w:val="26"/>
          <w:szCs w:val="26"/>
        </w:rPr>
        <w:t xml:space="preserve"> тыс. рублей (средства бюджета города Когалыма);</w:t>
      </w:r>
    </w:p>
    <w:p w:rsidR="00DC18E1" w:rsidRDefault="00A47644" w:rsidP="001D72AB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C18E1" w:rsidRPr="00DC18E1">
        <w:rPr>
          <w:sz w:val="26"/>
          <w:szCs w:val="26"/>
        </w:rPr>
        <w:t>у</w:t>
      </w:r>
      <w:r w:rsidR="00DC18E1">
        <w:rPr>
          <w:sz w:val="26"/>
          <w:szCs w:val="26"/>
        </w:rPr>
        <w:t>величение</w:t>
      </w:r>
      <w:r w:rsidR="00DC18E1" w:rsidRPr="00DC18E1">
        <w:rPr>
          <w:sz w:val="26"/>
          <w:szCs w:val="26"/>
        </w:rPr>
        <w:t xml:space="preserve"> бюджетных ассигнований по мероприятию «</w:t>
      </w:r>
      <w:r w:rsidR="00DC18E1">
        <w:rPr>
          <w:sz w:val="26"/>
          <w:szCs w:val="26"/>
        </w:rPr>
        <w:t>Обеспечение деятельности отдела развития жилищно-коммунального хозяйства (4)</w:t>
      </w:r>
      <w:r w:rsidR="00DC18E1" w:rsidRPr="00DC18E1">
        <w:rPr>
          <w:sz w:val="26"/>
          <w:szCs w:val="26"/>
        </w:rPr>
        <w:t xml:space="preserve">» на </w:t>
      </w:r>
      <w:r w:rsidR="00DC18E1">
        <w:rPr>
          <w:sz w:val="26"/>
          <w:szCs w:val="26"/>
        </w:rPr>
        <w:t>41,30</w:t>
      </w:r>
      <w:r w:rsidR="00DC18E1" w:rsidRPr="00DC18E1">
        <w:rPr>
          <w:sz w:val="26"/>
          <w:szCs w:val="26"/>
        </w:rPr>
        <w:t xml:space="preserve"> тыс. рублей (средства бюджета города Когалыма)</w:t>
      </w:r>
      <w:r w:rsidR="00DC18E1">
        <w:rPr>
          <w:sz w:val="26"/>
          <w:szCs w:val="26"/>
        </w:rPr>
        <w:t>.</w:t>
      </w:r>
    </w:p>
    <w:p w:rsidR="00EF2C15" w:rsidRDefault="00EF2C15" w:rsidP="00EF2C15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F2C15">
        <w:rPr>
          <w:sz w:val="26"/>
          <w:szCs w:val="26"/>
        </w:rPr>
        <w:t>С учетом изменений общий объем финансирования Программы у</w:t>
      </w:r>
      <w:r>
        <w:rPr>
          <w:sz w:val="26"/>
          <w:szCs w:val="26"/>
        </w:rPr>
        <w:t>меньшен</w:t>
      </w:r>
      <w:r w:rsidRPr="00EF2C15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44 613,77 </w:t>
      </w:r>
      <w:r w:rsidRPr="00EF2C15">
        <w:rPr>
          <w:sz w:val="26"/>
          <w:szCs w:val="26"/>
        </w:rPr>
        <w:t xml:space="preserve">тыс. рублей </w:t>
      </w:r>
      <w:r>
        <w:rPr>
          <w:sz w:val="26"/>
          <w:szCs w:val="26"/>
        </w:rPr>
        <w:t>и составил169 554,44 тыс. рублей.</w:t>
      </w:r>
    </w:p>
    <w:p w:rsidR="00EF2C15" w:rsidRPr="00EF2C15" w:rsidRDefault="00EF2C15" w:rsidP="00EF2C15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F2C15">
        <w:rPr>
          <w:sz w:val="26"/>
          <w:szCs w:val="26"/>
        </w:rPr>
        <w:t>Объемы бюджетных ассигнований 201</w:t>
      </w:r>
      <w:r>
        <w:rPr>
          <w:sz w:val="26"/>
          <w:szCs w:val="26"/>
        </w:rPr>
        <w:t>6</w:t>
      </w:r>
      <w:r w:rsidRPr="00EF2C15">
        <w:rPr>
          <w:sz w:val="26"/>
          <w:szCs w:val="26"/>
        </w:rPr>
        <w:t xml:space="preserve"> года соответствуют решению Думы города Когалыма от 2</w:t>
      </w:r>
      <w:r>
        <w:rPr>
          <w:sz w:val="26"/>
          <w:szCs w:val="26"/>
        </w:rPr>
        <w:t>3</w:t>
      </w:r>
      <w:r w:rsidRPr="00EF2C15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EF2C15">
        <w:rPr>
          <w:sz w:val="26"/>
          <w:szCs w:val="26"/>
        </w:rPr>
        <w:t>.201</w:t>
      </w:r>
      <w:r>
        <w:rPr>
          <w:sz w:val="26"/>
          <w:szCs w:val="26"/>
        </w:rPr>
        <w:t>5</w:t>
      </w:r>
      <w:r w:rsidRPr="00EF2C15">
        <w:rPr>
          <w:sz w:val="26"/>
          <w:szCs w:val="26"/>
        </w:rPr>
        <w:t xml:space="preserve"> №</w:t>
      </w:r>
      <w:r>
        <w:rPr>
          <w:sz w:val="26"/>
          <w:szCs w:val="26"/>
        </w:rPr>
        <w:t>625</w:t>
      </w:r>
      <w:r w:rsidRPr="00EF2C15">
        <w:rPr>
          <w:sz w:val="26"/>
          <w:szCs w:val="26"/>
        </w:rPr>
        <w:t>-ГД «О бюджете города Когалыма на 201</w:t>
      </w:r>
      <w:r>
        <w:rPr>
          <w:sz w:val="26"/>
          <w:szCs w:val="26"/>
        </w:rPr>
        <w:t>6 год</w:t>
      </w:r>
      <w:r w:rsidRPr="00EF2C15">
        <w:rPr>
          <w:sz w:val="26"/>
          <w:szCs w:val="26"/>
        </w:rPr>
        <w:t xml:space="preserve">» (в редакции от </w:t>
      </w:r>
      <w:r>
        <w:rPr>
          <w:sz w:val="26"/>
          <w:szCs w:val="26"/>
        </w:rPr>
        <w:t>14</w:t>
      </w:r>
      <w:r w:rsidRPr="00EF2C15">
        <w:rPr>
          <w:sz w:val="26"/>
          <w:szCs w:val="26"/>
        </w:rPr>
        <w:t>.12.201</w:t>
      </w:r>
      <w:r>
        <w:rPr>
          <w:sz w:val="26"/>
          <w:szCs w:val="26"/>
        </w:rPr>
        <w:t>6 №45-ГД</w:t>
      </w:r>
      <w:r w:rsidRPr="00EF2C15">
        <w:rPr>
          <w:sz w:val="26"/>
          <w:szCs w:val="26"/>
        </w:rPr>
        <w:t>)</w:t>
      </w:r>
      <w:r w:rsidR="00881D80">
        <w:rPr>
          <w:sz w:val="26"/>
          <w:szCs w:val="26"/>
        </w:rPr>
        <w:t>, с учетом изменений внесенных в сводную бюджетную роспись приказом Комитета финансов от 21.12.2016 №89-О.</w:t>
      </w:r>
    </w:p>
    <w:p w:rsidR="00EF2C15" w:rsidRDefault="00EF2C15" w:rsidP="00EF2C15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F2C15">
        <w:rPr>
          <w:sz w:val="26"/>
          <w:szCs w:val="26"/>
        </w:rPr>
        <w:t>В целом предлагаемые изменения не противоречат нормам бюджетного законодательства.</w:t>
      </w:r>
    </w:p>
    <w:p w:rsidR="006B4DF8" w:rsidRDefault="006B4DF8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EF2C15" w:rsidRDefault="00EF2C15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2C439D" w:rsidRDefault="00122E05" w:rsidP="00270FB4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C439D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2C439D">
        <w:rPr>
          <w:sz w:val="26"/>
          <w:szCs w:val="26"/>
        </w:rPr>
        <w:t xml:space="preserve"> </w:t>
      </w:r>
      <w:proofErr w:type="gramStart"/>
      <w:r w:rsidR="002C439D">
        <w:rPr>
          <w:sz w:val="26"/>
          <w:szCs w:val="26"/>
        </w:rPr>
        <w:t>Контрольно-счетной</w:t>
      </w:r>
      <w:proofErr w:type="gramEnd"/>
    </w:p>
    <w:p w:rsidR="002C439D" w:rsidRDefault="00270FB4" w:rsidP="00270FB4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C439D">
        <w:rPr>
          <w:sz w:val="26"/>
          <w:szCs w:val="26"/>
        </w:rPr>
        <w:t xml:space="preserve">алаты города Когалыма                                             </w:t>
      </w:r>
      <w:r>
        <w:rPr>
          <w:sz w:val="26"/>
          <w:szCs w:val="26"/>
        </w:rPr>
        <w:t xml:space="preserve">          </w:t>
      </w:r>
      <w:r w:rsidR="00D875F6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="00122E05">
        <w:rPr>
          <w:sz w:val="26"/>
          <w:szCs w:val="26"/>
        </w:rPr>
        <w:t xml:space="preserve">    </w:t>
      </w:r>
      <w:r w:rsidR="00856815">
        <w:rPr>
          <w:sz w:val="26"/>
          <w:szCs w:val="26"/>
        </w:rPr>
        <w:t xml:space="preserve">    </w:t>
      </w:r>
      <w:r w:rsidR="00122E05">
        <w:rPr>
          <w:sz w:val="26"/>
          <w:szCs w:val="26"/>
        </w:rPr>
        <w:t xml:space="preserve">        </w:t>
      </w:r>
      <w:proofErr w:type="spellStart"/>
      <w:r w:rsidR="00122E05">
        <w:rPr>
          <w:sz w:val="26"/>
          <w:szCs w:val="26"/>
        </w:rPr>
        <w:t>В.</w:t>
      </w:r>
      <w:r w:rsidR="00856815">
        <w:rPr>
          <w:sz w:val="26"/>
          <w:szCs w:val="26"/>
        </w:rPr>
        <w:t>П</w:t>
      </w:r>
      <w:r w:rsidR="00122E05">
        <w:rPr>
          <w:sz w:val="26"/>
          <w:szCs w:val="26"/>
        </w:rPr>
        <w:t>.</w:t>
      </w:r>
      <w:r w:rsidR="00856815">
        <w:rPr>
          <w:sz w:val="26"/>
          <w:szCs w:val="26"/>
        </w:rPr>
        <w:t>Проценко</w:t>
      </w:r>
      <w:proofErr w:type="spellEnd"/>
    </w:p>
    <w:p w:rsidR="002C439D" w:rsidRDefault="002C439D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EF2C15" w:rsidRDefault="00EF2C15" w:rsidP="00122E05">
      <w:pPr>
        <w:tabs>
          <w:tab w:val="left" w:pos="0"/>
        </w:tabs>
        <w:jc w:val="both"/>
        <w:rPr>
          <w:sz w:val="26"/>
          <w:szCs w:val="26"/>
        </w:rPr>
      </w:pPr>
      <w:bookmarkStart w:id="0" w:name="_GoBack"/>
      <w:bookmarkEnd w:id="0"/>
    </w:p>
    <w:p w:rsidR="00EF2C15" w:rsidRDefault="00EF2C15" w:rsidP="00122E05">
      <w:pPr>
        <w:tabs>
          <w:tab w:val="left" w:pos="0"/>
        </w:tabs>
        <w:jc w:val="both"/>
        <w:rPr>
          <w:sz w:val="26"/>
          <w:szCs w:val="26"/>
        </w:rPr>
      </w:pPr>
    </w:p>
    <w:p w:rsidR="00EF2C15" w:rsidRDefault="00EF2C15" w:rsidP="00122E05">
      <w:pPr>
        <w:tabs>
          <w:tab w:val="left" w:pos="0"/>
        </w:tabs>
        <w:jc w:val="both"/>
        <w:rPr>
          <w:sz w:val="26"/>
          <w:szCs w:val="26"/>
        </w:rPr>
      </w:pPr>
    </w:p>
    <w:p w:rsidR="00EF2C15" w:rsidRPr="00EF2C15" w:rsidRDefault="00EF2C15" w:rsidP="00122E05">
      <w:pPr>
        <w:tabs>
          <w:tab w:val="left" w:pos="0"/>
        </w:tabs>
        <w:jc w:val="both"/>
        <w:rPr>
          <w:sz w:val="20"/>
          <w:szCs w:val="20"/>
        </w:rPr>
      </w:pPr>
      <w:proofErr w:type="spellStart"/>
      <w:r w:rsidRPr="00EF2C15">
        <w:rPr>
          <w:sz w:val="20"/>
          <w:szCs w:val="20"/>
        </w:rPr>
        <w:t>Э.С.Иноземцева</w:t>
      </w:r>
      <w:proofErr w:type="spellEnd"/>
    </w:p>
    <w:p w:rsidR="00EF2C15" w:rsidRPr="00EF2C15" w:rsidRDefault="00EF2C15" w:rsidP="00122E05">
      <w:pPr>
        <w:tabs>
          <w:tab w:val="left" w:pos="0"/>
        </w:tabs>
        <w:jc w:val="both"/>
        <w:rPr>
          <w:sz w:val="20"/>
          <w:szCs w:val="20"/>
        </w:rPr>
      </w:pPr>
      <w:r w:rsidRPr="00EF2C15">
        <w:rPr>
          <w:sz w:val="20"/>
          <w:szCs w:val="20"/>
        </w:rPr>
        <w:t>93-860</w:t>
      </w:r>
    </w:p>
    <w:sectPr w:rsidR="00EF2C15" w:rsidRPr="00EF2C15" w:rsidSect="004D343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60081"/>
    <w:rsid w:val="00065669"/>
    <w:rsid w:val="00070B4A"/>
    <w:rsid w:val="000A1917"/>
    <w:rsid w:val="000D73C3"/>
    <w:rsid w:val="000F33C8"/>
    <w:rsid w:val="00122E05"/>
    <w:rsid w:val="00171204"/>
    <w:rsid w:val="0017391E"/>
    <w:rsid w:val="00185CC8"/>
    <w:rsid w:val="001B137E"/>
    <w:rsid w:val="001D02A3"/>
    <w:rsid w:val="001D72AB"/>
    <w:rsid w:val="00206067"/>
    <w:rsid w:val="00232306"/>
    <w:rsid w:val="002329A7"/>
    <w:rsid w:val="00234BF8"/>
    <w:rsid w:val="00270FB4"/>
    <w:rsid w:val="002778CE"/>
    <w:rsid w:val="00296F79"/>
    <w:rsid w:val="002A2E60"/>
    <w:rsid w:val="002C0E45"/>
    <w:rsid w:val="002C439D"/>
    <w:rsid w:val="002C4E9E"/>
    <w:rsid w:val="002C6BC0"/>
    <w:rsid w:val="002D3E73"/>
    <w:rsid w:val="003206C0"/>
    <w:rsid w:val="00342194"/>
    <w:rsid w:val="00344884"/>
    <w:rsid w:val="0035145E"/>
    <w:rsid w:val="00377686"/>
    <w:rsid w:val="00385521"/>
    <w:rsid w:val="003A1845"/>
    <w:rsid w:val="003B005F"/>
    <w:rsid w:val="003C09D6"/>
    <w:rsid w:val="003F5C7B"/>
    <w:rsid w:val="00411DD6"/>
    <w:rsid w:val="004526FE"/>
    <w:rsid w:val="00456D0C"/>
    <w:rsid w:val="00466C66"/>
    <w:rsid w:val="00467BAC"/>
    <w:rsid w:val="00476C3B"/>
    <w:rsid w:val="0048188C"/>
    <w:rsid w:val="00494E09"/>
    <w:rsid w:val="004C6F1F"/>
    <w:rsid w:val="004D314D"/>
    <w:rsid w:val="004D3438"/>
    <w:rsid w:val="004E608E"/>
    <w:rsid w:val="00501744"/>
    <w:rsid w:val="0050662C"/>
    <w:rsid w:val="00510BA3"/>
    <w:rsid w:val="0051262B"/>
    <w:rsid w:val="00531099"/>
    <w:rsid w:val="00531D6A"/>
    <w:rsid w:val="00543946"/>
    <w:rsid w:val="00562429"/>
    <w:rsid w:val="005747E1"/>
    <w:rsid w:val="005C1592"/>
    <w:rsid w:val="005C255C"/>
    <w:rsid w:val="005C7357"/>
    <w:rsid w:val="006058BD"/>
    <w:rsid w:val="006226B0"/>
    <w:rsid w:val="00634F97"/>
    <w:rsid w:val="0063722C"/>
    <w:rsid w:val="006406F1"/>
    <w:rsid w:val="006535E3"/>
    <w:rsid w:val="00653AF8"/>
    <w:rsid w:val="00662404"/>
    <w:rsid w:val="006B4DF8"/>
    <w:rsid w:val="006C06FC"/>
    <w:rsid w:val="0070144C"/>
    <w:rsid w:val="0070639B"/>
    <w:rsid w:val="0071498E"/>
    <w:rsid w:val="007231B8"/>
    <w:rsid w:val="00735210"/>
    <w:rsid w:val="00746ECE"/>
    <w:rsid w:val="007567C7"/>
    <w:rsid w:val="00767645"/>
    <w:rsid w:val="00767755"/>
    <w:rsid w:val="007770D8"/>
    <w:rsid w:val="007778DC"/>
    <w:rsid w:val="007C001C"/>
    <w:rsid w:val="007E2322"/>
    <w:rsid w:val="00803920"/>
    <w:rsid w:val="008049E0"/>
    <w:rsid w:val="00856815"/>
    <w:rsid w:val="00864355"/>
    <w:rsid w:val="00881D80"/>
    <w:rsid w:val="008C7C76"/>
    <w:rsid w:val="008D0EF1"/>
    <w:rsid w:val="008E397F"/>
    <w:rsid w:val="008E61A4"/>
    <w:rsid w:val="009348CF"/>
    <w:rsid w:val="00935074"/>
    <w:rsid w:val="00956441"/>
    <w:rsid w:val="00957097"/>
    <w:rsid w:val="0096189B"/>
    <w:rsid w:val="00966864"/>
    <w:rsid w:val="00977610"/>
    <w:rsid w:val="00981898"/>
    <w:rsid w:val="009A2296"/>
    <w:rsid w:val="009D2413"/>
    <w:rsid w:val="009D7723"/>
    <w:rsid w:val="00A027F0"/>
    <w:rsid w:val="00A12107"/>
    <w:rsid w:val="00A36B93"/>
    <w:rsid w:val="00A37CA6"/>
    <w:rsid w:val="00A47644"/>
    <w:rsid w:val="00A5454E"/>
    <w:rsid w:val="00A651EC"/>
    <w:rsid w:val="00A73505"/>
    <w:rsid w:val="00AC14DF"/>
    <w:rsid w:val="00AD23EF"/>
    <w:rsid w:val="00AD6D92"/>
    <w:rsid w:val="00AE1063"/>
    <w:rsid w:val="00AE1B0F"/>
    <w:rsid w:val="00B01D1C"/>
    <w:rsid w:val="00B26BA0"/>
    <w:rsid w:val="00B43D1B"/>
    <w:rsid w:val="00B47CF2"/>
    <w:rsid w:val="00B56A7E"/>
    <w:rsid w:val="00B844C3"/>
    <w:rsid w:val="00B84AE7"/>
    <w:rsid w:val="00B869CA"/>
    <w:rsid w:val="00B9631A"/>
    <w:rsid w:val="00BA602F"/>
    <w:rsid w:val="00BB09F8"/>
    <w:rsid w:val="00BC6841"/>
    <w:rsid w:val="00BE2C7B"/>
    <w:rsid w:val="00C1098E"/>
    <w:rsid w:val="00C231CE"/>
    <w:rsid w:val="00C50399"/>
    <w:rsid w:val="00C53AFE"/>
    <w:rsid w:val="00C726F8"/>
    <w:rsid w:val="00C975AC"/>
    <w:rsid w:val="00CA6A20"/>
    <w:rsid w:val="00CC493D"/>
    <w:rsid w:val="00CC6866"/>
    <w:rsid w:val="00CD62C5"/>
    <w:rsid w:val="00CD7FB7"/>
    <w:rsid w:val="00CE7F32"/>
    <w:rsid w:val="00D4711D"/>
    <w:rsid w:val="00D53C6A"/>
    <w:rsid w:val="00D54D29"/>
    <w:rsid w:val="00D651F1"/>
    <w:rsid w:val="00D875F6"/>
    <w:rsid w:val="00D9251F"/>
    <w:rsid w:val="00D93859"/>
    <w:rsid w:val="00D94F87"/>
    <w:rsid w:val="00D97079"/>
    <w:rsid w:val="00DA52FD"/>
    <w:rsid w:val="00DA6EF3"/>
    <w:rsid w:val="00DB47BC"/>
    <w:rsid w:val="00DC18B0"/>
    <w:rsid w:val="00DC18E1"/>
    <w:rsid w:val="00DC5CD8"/>
    <w:rsid w:val="00E000F9"/>
    <w:rsid w:val="00E02080"/>
    <w:rsid w:val="00E127AE"/>
    <w:rsid w:val="00E143B3"/>
    <w:rsid w:val="00E255AF"/>
    <w:rsid w:val="00E4071B"/>
    <w:rsid w:val="00E51F9D"/>
    <w:rsid w:val="00E5727F"/>
    <w:rsid w:val="00EA2A1D"/>
    <w:rsid w:val="00EC645A"/>
    <w:rsid w:val="00EE0254"/>
    <w:rsid w:val="00EF2C15"/>
    <w:rsid w:val="00F43DE5"/>
    <w:rsid w:val="00F546E4"/>
    <w:rsid w:val="00F63EEA"/>
    <w:rsid w:val="00F67785"/>
    <w:rsid w:val="00F80C7E"/>
    <w:rsid w:val="00F86FA9"/>
    <w:rsid w:val="00F90DE4"/>
    <w:rsid w:val="00F90E50"/>
    <w:rsid w:val="00FC27F3"/>
    <w:rsid w:val="00FC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BF155-C26A-4A47-B8E3-37480440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23</cp:revision>
  <cp:lastPrinted>2014-06-02T08:42:00Z</cp:lastPrinted>
  <dcterms:created xsi:type="dcterms:W3CDTF">2014-06-03T10:14:00Z</dcterms:created>
  <dcterms:modified xsi:type="dcterms:W3CDTF">2016-12-29T07:07:00Z</dcterms:modified>
</cp:coreProperties>
</file>